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19" w:rsidRDefault="00B7308D" w:rsidP="00C51C19">
      <w:pPr>
        <w:pStyle w:val="a3"/>
        <w:tabs>
          <w:tab w:val="left" w:pos="14459"/>
        </w:tabs>
        <w:spacing w:before="61"/>
        <w:ind w:left="11490" w:right="243" w:firstLine="1693"/>
        <w:jc w:val="right"/>
        <w:rPr>
          <w:b w:val="0"/>
          <w:sz w:val="24"/>
          <w:szCs w:val="24"/>
        </w:rPr>
      </w:pPr>
      <w:r w:rsidRPr="0027142E">
        <w:rPr>
          <w:b w:val="0"/>
          <w:sz w:val="24"/>
          <w:szCs w:val="24"/>
        </w:rPr>
        <w:t>Утвержден</w:t>
      </w:r>
    </w:p>
    <w:p w:rsidR="00C51C19" w:rsidRDefault="00C51C19" w:rsidP="00C51C19">
      <w:pPr>
        <w:pStyle w:val="a3"/>
        <w:spacing w:before="61"/>
        <w:ind w:left="12900" w:right="243" w:firstLine="14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25FA5" w:rsidRPr="0027142E">
        <w:rPr>
          <w:b w:val="0"/>
          <w:sz w:val="24"/>
          <w:szCs w:val="24"/>
        </w:rPr>
        <w:t xml:space="preserve">на заседании </w:t>
      </w:r>
      <w:r w:rsidR="008667A4" w:rsidRPr="0027142E">
        <w:rPr>
          <w:b w:val="0"/>
          <w:sz w:val="24"/>
          <w:szCs w:val="24"/>
        </w:rPr>
        <w:t xml:space="preserve"> Президиума </w:t>
      </w:r>
      <w:r w:rsidR="00E25FA5" w:rsidRPr="0027142E">
        <w:rPr>
          <w:b w:val="0"/>
          <w:sz w:val="24"/>
          <w:szCs w:val="24"/>
        </w:rPr>
        <w:t xml:space="preserve"> С</w:t>
      </w:r>
      <w:r w:rsidR="008667A4" w:rsidRPr="0027142E">
        <w:rPr>
          <w:b w:val="0"/>
          <w:sz w:val="24"/>
          <w:szCs w:val="24"/>
        </w:rPr>
        <w:t>ОО Профсоюза работников</w:t>
      </w:r>
    </w:p>
    <w:p w:rsidR="00921B37" w:rsidRDefault="008667A4" w:rsidP="00C51C19">
      <w:pPr>
        <w:pStyle w:val="a3"/>
        <w:spacing w:before="61"/>
        <w:ind w:left="12900" w:right="20"/>
        <w:jc w:val="center"/>
        <w:rPr>
          <w:b w:val="0"/>
          <w:sz w:val="24"/>
          <w:szCs w:val="24"/>
        </w:rPr>
      </w:pPr>
      <w:r w:rsidRPr="0027142E">
        <w:rPr>
          <w:b w:val="0"/>
          <w:sz w:val="24"/>
          <w:szCs w:val="24"/>
        </w:rPr>
        <w:t xml:space="preserve"> АПК РФ</w:t>
      </w:r>
      <w:r w:rsidR="00C51C19">
        <w:rPr>
          <w:b w:val="0"/>
          <w:sz w:val="24"/>
          <w:szCs w:val="24"/>
        </w:rPr>
        <w:t>№ V/1 о</w:t>
      </w:r>
      <w:r w:rsidR="00B7308D" w:rsidRPr="0027142E">
        <w:rPr>
          <w:b w:val="0"/>
          <w:sz w:val="24"/>
          <w:szCs w:val="24"/>
        </w:rPr>
        <w:t>т</w:t>
      </w:r>
      <w:r w:rsidR="00C51C19">
        <w:rPr>
          <w:b w:val="0"/>
          <w:sz w:val="24"/>
          <w:szCs w:val="24"/>
        </w:rPr>
        <w:t xml:space="preserve"> </w:t>
      </w:r>
      <w:r w:rsidR="00C51C19" w:rsidRPr="004718D6">
        <w:rPr>
          <w:b w:val="0"/>
          <w:sz w:val="24"/>
          <w:szCs w:val="24"/>
        </w:rPr>
        <w:t>09.06.2021г.</w:t>
      </w:r>
    </w:p>
    <w:p w:rsidR="004718D6" w:rsidRDefault="004718D6" w:rsidP="00C51C19">
      <w:pPr>
        <w:pStyle w:val="a3"/>
        <w:spacing w:before="61"/>
        <w:ind w:left="12900" w:right="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Президиума </w:t>
      </w:r>
    </w:p>
    <w:p w:rsidR="004718D6" w:rsidRPr="004718D6" w:rsidRDefault="00434626" w:rsidP="00C51C19">
      <w:pPr>
        <w:pStyle w:val="a3"/>
        <w:spacing w:before="61"/>
        <w:ind w:left="12900" w:right="2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8255000</wp:posOffset>
            </wp:positionH>
            <wp:positionV relativeFrom="paragraph">
              <wp:posOffset>16510</wp:posOffset>
            </wp:positionV>
            <wp:extent cx="863600" cy="393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 l="5296" r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</w:rPr>
        <w:t xml:space="preserve">                       </w:t>
      </w:r>
      <w:r w:rsidR="004718D6">
        <w:rPr>
          <w:b w:val="0"/>
          <w:sz w:val="24"/>
          <w:szCs w:val="24"/>
        </w:rPr>
        <w:t>В.Ю. Макеев</w:t>
      </w:r>
    </w:p>
    <w:p w:rsidR="00921B37" w:rsidRPr="0027142E" w:rsidRDefault="00921B37">
      <w:pPr>
        <w:spacing w:before="4"/>
        <w:rPr>
          <w:sz w:val="24"/>
          <w:szCs w:val="24"/>
        </w:rPr>
      </w:pPr>
    </w:p>
    <w:p w:rsidR="00921B37" w:rsidRDefault="00B7308D">
      <w:pPr>
        <w:pStyle w:val="a3"/>
        <w:ind w:left="6899"/>
      </w:pPr>
      <w:r>
        <w:t>План</w:t>
      </w:r>
      <w:r w:rsidR="008667A4">
        <w:t xml:space="preserve"> </w:t>
      </w:r>
      <w:r>
        <w:t>мероприятий</w:t>
      </w:r>
    </w:p>
    <w:p w:rsidR="008667A4" w:rsidRDefault="008667A4">
      <w:pPr>
        <w:pStyle w:val="a3"/>
        <w:ind w:left="6899"/>
      </w:pPr>
    </w:p>
    <w:p w:rsidR="008667A4" w:rsidRDefault="00B7308D" w:rsidP="008667A4">
      <w:pPr>
        <w:jc w:val="center"/>
        <w:rPr>
          <w:sz w:val="24"/>
          <w:szCs w:val="24"/>
        </w:rPr>
      </w:pPr>
      <w:r>
        <w:t xml:space="preserve">по выполнению </w:t>
      </w:r>
      <w:proofErr w:type="gramStart"/>
      <w:r w:rsidR="008667A4" w:rsidRPr="00014047">
        <w:rPr>
          <w:rFonts w:cs="Liberation Serif"/>
          <w:bCs/>
          <w:spacing w:val="-14"/>
          <w:sz w:val="24"/>
          <w:szCs w:val="24"/>
        </w:rPr>
        <w:t xml:space="preserve">Программы  </w:t>
      </w:r>
      <w:r w:rsidR="008667A4" w:rsidRPr="00014047">
        <w:rPr>
          <w:sz w:val="24"/>
          <w:szCs w:val="24"/>
        </w:rPr>
        <w:t>развития  информационной работы</w:t>
      </w:r>
      <w:r w:rsidR="008667A4">
        <w:rPr>
          <w:sz w:val="24"/>
          <w:szCs w:val="24"/>
        </w:rPr>
        <w:t xml:space="preserve"> </w:t>
      </w:r>
      <w:r w:rsidR="008667A4" w:rsidRPr="00014047">
        <w:rPr>
          <w:sz w:val="24"/>
          <w:szCs w:val="24"/>
        </w:rPr>
        <w:t>Самарской  областной организации Проф</w:t>
      </w:r>
      <w:r w:rsidR="008667A4">
        <w:rPr>
          <w:sz w:val="24"/>
          <w:szCs w:val="24"/>
        </w:rPr>
        <w:t xml:space="preserve">ессионального </w:t>
      </w:r>
      <w:r w:rsidR="008667A4" w:rsidRPr="00014047">
        <w:rPr>
          <w:sz w:val="24"/>
          <w:szCs w:val="24"/>
        </w:rPr>
        <w:t>союза</w:t>
      </w:r>
      <w:proofErr w:type="gramEnd"/>
    </w:p>
    <w:p w:rsidR="008667A4" w:rsidRPr="00014047" w:rsidRDefault="008667A4" w:rsidP="008667A4">
      <w:pPr>
        <w:jc w:val="center"/>
        <w:rPr>
          <w:sz w:val="24"/>
          <w:szCs w:val="24"/>
        </w:rPr>
      </w:pPr>
      <w:r w:rsidRPr="00014047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 xml:space="preserve">агропромышленного комплекса Российской Федерации  </w:t>
      </w:r>
      <w:r w:rsidRPr="00014047">
        <w:rPr>
          <w:sz w:val="24"/>
          <w:szCs w:val="24"/>
        </w:rPr>
        <w:t>на 2021-2024 гг.</w:t>
      </w:r>
      <w:r>
        <w:rPr>
          <w:sz w:val="24"/>
          <w:szCs w:val="24"/>
        </w:rPr>
        <w:t>"</w:t>
      </w:r>
    </w:p>
    <w:p w:rsidR="00921B37" w:rsidRDefault="00921B37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7"/>
        <w:gridCol w:w="7553"/>
        <w:gridCol w:w="5580"/>
        <w:gridCol w:w="1800"/>
      </w:tblGrid>
      <w:tr w:rsidR="00921B37" w:rsidRPr="00D82A97">
        <w:trPr>
          <w:trHeight w:val="621"/>
        </w:trPr>
        <w:tc>
          <w:tcPr>
            <w:tcW w:w="1008" w:type="dxa"/>
          </w:tcPr>
          <w:p w:rsidR="00921B37" w:rsidRPr="00D82A97" w:rsidRDefault="00B7308D">
            <w:pPr>
              <w:pStyle w:val="TableParagraph"/>
              <w:spacing w:before="153"/>
              <w:ind w:left="121" w:right="114"/>
              <w:jc w:val="center"/>
              <w:rPr>
                <w:b/>
                <w:sz w:val="24"/>
                <w:szCs w:val="24"/>
              </w:rPr>
            </w:pPr>
            <w:r w:rsidRPr="00D82A97">
              <w:rPr>
                <w:b/>
                <w:sz w:val="24"/>
                <w:szCs w:val="24"/>
              </w:rPr>
              <w:t>№</w:t>
            </w:r>
            <w:proofErr w:type="gramStart"/>
            <w:r w:rsidRPr="00D82A97">
              <w:rPr>
                <w:b/>
                <w:sz w:val="24"/>
                <w:szCs w:val="24"/>
              </w:rPr>
              <w:t>п</w:t>
            </w:r>
            <w:proofErr w:type="gramEnd"/>
            <w:r w:rsidRPr="00D82A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60" w:type="dxa"/>
            <w:gridSpan w:val="2"/>
          </w:tcPr>
          <w:p w:rsidR="00921B37" w:rsidRPr="00D82A97" w:rsidRDefault="00B7308D">
            <w:pPr>
              <w:pStyle w:val="TableParagraph"/>
              <w:spacing w:before="153"/>
              <w:ind w:left="2010" w:right="2001"/>
              <w:jc w:val="center"/>
              <w:rPr>
                <w:b/>
                <w:sz w:val="24"/>
                <w:szCs w:val="24"/>
              </w:rPr>
            </w:pPr>
            <w:r w:rsidRPr="00D82A97">
              <w:rPr>
                <w:b/>
                <w:sz w:val="24"/>
                <w:szCs w:val="24"/>
              </w:rPr>
              <w:t>Наименованиемероприятия</w:t>
            </w:r>
          </w:p>
        </w:tc>
        <w:tc>
          <w:tcPr>
            <w:tcW w:w="5580" w:type="dxa"/>
          </w:tcPr>
          <w:p w:rsidR="00921B37" w:rsidRPr="00D82A97" w:rsidRDefault="00B7308D">
            <w:pPr>
              <w:pStyle w:val="TableParagraph"/>
              <w:spacing w:before="153"/>
              <w:ind w:left="1821"/>
              <w:rPr>
                <w:b/>
                <w:sz w:val="24"/>
                <w:szCs w:val="24"/>
              </w:rPr>
            </w:pPr>
            <w:r w:rsidRPr="00D82A9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00" w:type="dxa"/>
          </w:tcPr>
          <w:p w:rsidR="00921B37" w:rsidRPr="00D82A97" w:rsidRDefault="00B7308D">
            <w:pPr>
              <w:pStyle w:val="TableParagraph"/>
              <w:spacing w:line="312" w:lineRule="exact"/>
              <w:ind w:left="173" w:right="156" w:firstLine="407"/>
              <w:rPr>
                <w:b/>
                <w:sz w:val="24"/>
                <w:szCs w:val="24"/>
              </w:rPr>
            </w:pPr>
            <w:r w:rsidRPr="00D82A97">
              <w:rPr>
                <w:b/>
                <w:sz w:val="24"/>
                <w:szCs w:val="24"/>
              </w:rPr>
              <w:t>Срок</w:t>
            </w:r>
            <w:r w:rsidR="00615087" w:rsidRPr="00D82A97">
              <w:rPr>
                <w:b/>
                <w:sz w:val="24"/>
                <w:szCs w:val="24"/>
              </w:rPr>
              <w:t xml:space="preserve"> </w:t>
            </w:r>
            <w:r w:rsidRPr="00D82A97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</w:tr>
      <w:tr w:rsidR="00921B37" w:rsidRPr="00D82A97">
        <w:trPr>
          <w:trHeight w:val="1549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spacing w:before="268"/>
              <w:ind w:left="8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gridSpan w:val="2"/>
          </w:tcPr>
          <w:p w:rsidR="00921B37" w:rsidRPr="00D82A97" w:rsidRDefault="006B2355" w:rsidP="00C82D89">
            <w:pPr>
              <w:pStyle w:val="TableParagraph"/>
              <w:spacing w:before="148"/>
              <w:ind w:left="107" w:right="95"/>
              <w:jc w:val="both"/>
              <w:rPr>
                <w:sz w:val="24"/>
                <w:szCs w:val="24"/>
              </w:rPr>
            </w:pPr>
            <w:r w:rsidRPr="00D82A97">
              <w:rPr>
                <w:color w:val="000000" w:themeColor="text1"/>
                <w:sz w:val="24"/>
                <w:szCs w:val="24"/>
              </w:rPr>
              <w:t>Избрание</w:t>
            </w:r>
            <w:r w:rsidR="00615087" w:rsidRPr="00D82A97">
              <w:rPr>
                <w:color w:val="000000" w:themeColor="text1"/>
                <w:sz w:val="24"/>
                <w:szCs w:val="24"/>
              </w:rPr>
              <w:t xml:space="preserve"> ответственных за информационную работу в</w:t>
            </w:r>
            <w:r w:rsidR="000558C7" w:rsidRPr="00D82A97">
              <w:rPr>
                <w:color w:val="000000" w:themeColor="text1"/>
                <w:sz w:val="24"/>
                <w:szCs w:val="24"/>
              </w:rPr>
              <w:t xml:space="preserve"> районных</w:t>
            </w:r>
            <w:r w:rsidR="00615087" w:rsidRPr="00D82A97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0558C7" w:rsidRPr="00D82A97">
              <w:rPr>
                <w:color w:val="000000" w:themeColor="text1"/>
                <w:sz w:val="24"/>
                <w:szCs w:val="24"/>
              </w:rPr>
              <w:t xml:space="preserve"> первичных профсоюзных </w:t>
            </w:r>
            <w:r w:rsidR="00615087" w:rsidRPr="00D82A97">
              <w:rPr>
                <w:color w:val="000000" w:themeColor="text1"/>
                <w:sz w:val="24"/>
                <w:szCs w:val="24"/>
              </w:rPr>
              <w:t>организаци</w:t>
            </w:r>
            <w:r w:rsidR="000558C7" w:rsidRPr="00D82A97">
              <w:rPr>
                <w:color w:val="000000" w:themeColor="text1"/>
                <w:sz w:val="24"/>
                <w:szCs w:val="24"/>
              </w:rPr>
              <w:t xml:space="preserve">ях </w:t>
            </w:r>
            <w:proofErr w:type="gramStart"/>
            <w:r w:rsidR="000558C7" w:rsidRPr="00D82A97">
              <w:rPr>
                <w:color w:val="000000" w:themeColor="text1"/>
                <w:sz w:val="24"/>
                <w:szCs w:val="24"/>
              </w:rPr>
              <w:t>(</w:t>
            </w:r>
            <w:r w:rsidR="00615087" w:rsidRPr="00D82A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615087" w:rsidRPr="00D82A97">
              <w:rPr>
                <w:color w:val="000000" w:themeColor="text1"/>
                <w:sz w:val="24"/>
                <w:szCs w:val="24"/>
              </w:rPr>
              <w:t>создание комиссий по информационной работе</w:t>
            </w:r>
            <w:r w:rsidR="000558C7" w:rsidRPr="00D82A9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921B37" w:rsidRPr="00D82A97" w:rsidRDefault="00B7308D" w:rsidP="00615087">
            <w:pPr>
              <w:pStyle w:val="TableParagraph"/>
              <w:ind w:left="134" w:right="122"/>
              <w:jc w:val="both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Председатели районных</w:t>
            </w:r>
            <w:r w:rsidR="00615087" w:rsidRPr="00D82A97">
              <w:rPr>
                <w:sz w:val="24"/>
                <w:szCs w:val="24"/>
              </w:rPr>
              <w:t>, первичных профсоюзных организаций, Молодежный совет</w:t>
            </w:r>
          </w:p>
        </w:tc>
        <w:tc>
          <w:tcPr>
            <w:tcW w:w="1800" w:type="dxa"/>
          </w:tcPr>
          <w:p w:rsidR="00921B37" w:rsidRPr="00D82A97" w:rsidRDefault="00921B3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21B37" w:rsidRPr="00D82A97" w:rsidRDefault="00615087" w:rsidP="00615087">
            <w:pPr>
              <w:pStyle w:val="TableParagraph"/>
              <w:ind w:left="116" w:right="108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 xml:space="preserve">До  31  августа  </w:t>
            </w:r>
            <w:r w:rsidR="00E25FA5" w:rsidRPr="00D82A97">
              <w:rPr>
                <w:sz w:val="24"/>
                <w:szCs w:val="24"/>
              </w:rPr>
              <w:t>2021</w:t>
            </w:r>
            <w:r w:rsidR="00B7308D" w:rsidRPr="00D82A97">
              <w:rPr>
                <w:sz w:val="24"/>
                <w:szCs w:val="24"/>
              </w:rPr>
              <w:t>г.</w:t>
            </w:r>
          </w:p>
        </w:tc>
      </w:tr>
      <w:tr w:rsidR="00921B37" w:rsidRPr="00D82A97">
        <w:trPr>
          <w:trHeight w:val="930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  <w:gridSpan w:val="2"/>
          </w:tcPr>
          <w:p w:rsidR="00921B37" w:rsidRPr="00D82A97" w:rsidRDefault="00B7308D">
            <w:pPr>
              <w:pStyle w:val="TableParagraph"/>
              <w:tabs>
                <w:tab w:val="left" w:pos="1823"/>
                <w:tab w:val="left" w:pos="3294"/>
                <w:tab w:val="left" w:pos="5667"/>
                <w:tab w:val="left" w:pos="6828"/>
              </w:tabs>
              <w:spacing w:line="307" w:lineRule="exact"/>
              <w:ind w:left="167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Наполнение</w:t>
            </w:r>
            <w:r w:rsidRPr="00D82A97">
              <w:rPr>
                <w:sz w:val="24"/>
                <w:szCs w:val="24"/>
              </w:rPr>
              <w:tab/>
              <w:t>контентом</w:t>
            </w:r>
            <w:r w:rsidRPr="00D82A97">
              <w:rPr>
                <w:sz w:val="24"/>
                <w:szCs w:val="24"/>
              </w:rPr>
              <w:tab/>
              <w:t>информационного</w:t>
            </w:r>
            <w:r w:rsidRPr="00D82A97">
              <w:rPr>
                <w:sz w:val="24"/>
                <w:szCs w:val="24"/>
              </w:rPr>
              <w:tab/>
              <w:t>портала</w:t>
            </w:r>
            <w:r w:rsidRPr="00D82A97">
              <w:rPr>
                <w:sz w:val="24"/>
                <w:szCs w:val="24"/>
              </w:rPr>
              <w:tab/>
              <w:t>сайта</w:t>
            </w:r>
          </w:p>
          <w:p w:rsidR="00921B37" w:rsidRPr="00D82A97" w:rsidRDefault="009E65BC">
            <w:pPr>
              <w:pStyle w:val="TableParagraph"/>
              <w:spacing w:line="310" w:lineRule="exact"/>
              <w:ind w:left="167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Самарской</w:t>
            </w:r>
            <w:r w:rsidR="00A76C2E" w:rsidRPr="00D82A97">
              <w:rPr>
                <w:sz w:val="24"/>
                <w:szCs w:val="24"/>
              </w:rPr>
              <w:t xml:space="preserve"> </w:t>
            </w:r>
            <w:r w:rsidR="00B7308D" w:rsidRPr="00D82A97">
              <w:rPr>
                <w:sz w:val="24"/>
                <w:szCs w:val="24"/>
              </w:rPr>
              <w:t>областной</w:t>
            </w:r>
            <w:r w:rsidR="00A76C2E" w:rsidRPr="00D82A97">
              <w:rPr>
                <w:sz w:val="24"/>
                <w:szCs w:val="24"/>
              </w:rPr>
              <w:t xml:space="preserve"> </w:t>
            </w:r>
            <w:r w:rsidR="00B7308D" w:rsidRPr="00D82A97">
              <w:rPr>
                <w:sz w:val="24"/>
                <w:szCs w:val="24"/>
              </w:rPr>
              <w:t>организации</w:t>
            </w:r>
            <w:r w:rsidR="00A76C2E" w:rsidRPr="00D82A97">
              <w:rPr>
                <w:sz w:val="24"/>
                <w:szCs w:val="24"/>
              </w:rPr>
              <w:t xml:space="preserve"> </w:t>
            </w:r>
            <w:r w:rsidR="00B7308D" w:rsidRPr="00D82A97">
              <w:rPr>
                <w:sz w:val="24"/>
                <w:szCs w:val="24"/>
              </w:rPr>
              <w:t>Профсоюза</w:t>
            </w:r>
            <w:r w:rsidR="00A76C2E" w:rsidRPr="00D82A97">
              <w:rPr>
                <w:sz w:val="24"/>
                <w:szCs w:val="24"/>
              </w:rPr>
              <w:t xml:space="preserve"> </w:t>
            </w:r>
            <w:r w:rsidR="00B7308D" w:rsidRPr="00D82A97">
              <w:rPr>
                <w:sz w:val="24"/>
                <w:szCs w:val="24"/>
              </w:rPr>
              <w:t>работников</w:t>
            </w:r>
            <w:r w:rsidR="00A76C2E" w:rsidRPr="00D82A97">
              <w:rPr>
                <w:sz w:val="24"/>
                <w:szCs w:val="24"/>
              </w:rPr>
              <w:t xml:space="preserve"> </w:t>
            </w:r>
            <w:r w:rsidR="00B7308D" w:rsidRPr="00D82A97">
              <w:rPr>
                <w:sz w:val="24"/>
                <w:szCs w:val="24"/>
              </w:rPr>
              <w:t>АПК</w:t>
            </w:r>
            <w:r w:rsidR="00A76C2E" w:rsidRPr="00D82A97">
              <w:rPr>
                <w:sz w:val="24"/>
                <w:szCs w:val="24"/>
              </w:rPr>
              <w:t xml:space="preserve"> </w:t>
            </w:r>
            <w:r w:rsidR="00B7308D" w:rsidRPr="00D82A97">
              <w:rPr>
                <w:sz w:val="24"/>
                <w:szCs w:val="24"/>
              </w:rPr>
              <w:t>РФ, объединяющего</w:t>
            </w:r>
            <w:r w:rsidR="00A76C2E" w:rsidRPr="00D82A97">
              <w:rPr>
                <w:sz w:val="24"/>
                <w:szCs w:val="24"/>
              </w:rPr>
              <w:t xml:space="preserve"> </w:t>
            </w:r>
            <w:r w:rsidR="00B7308D" w:rsidRPr="00D82A97">
              <w:rPr>
                <w:sz w:val="24"/>
                <w:szCs w:val="24"/>
              </w:rPr>
              <w:t>различные ресурсы</w:t>
            </w:r>
            <w:r w:rsidR="00A76C2E" w:rsidRPr="00D82A97">
              <w:rPr>
                <w:sz w:val="24"/>
                <w:szCs w:val="24"/>
              </w:rPr>
              <w:t xml:space="preserve"> </w:t>
            </w:r>
            <w:r w:rsidR="00B7308D" w:rsidRPr="00D82A97">
              <w:rPr>
                <w:sz w:val="24"/>
                <w:szCs w:val="24"/>
              </w:rPr>
              <w:t>и</w:t>
            </w:r>
            <w:r w:rsidR="00A76C2E" w:rsidRPr="00D82A97">
              <w:rPr>
                <w:sz w:val="24"/>
                <w:szCs w:val="24"/>
              </w:rPr>
              <w:t xml:space="preserve"> </w:t>
            </w:r>
            <w:r w:rsidR="00B7308D" w:rsidRPr="00D82A97">
              <w:rPr>
                <w:sz w:val="24"/>
                <w:szCs w:val="24"/>
              </w:rPr>
              <w:t>сервисы</w:t>
            </w:r>
          </w:p>
        </w:tc>
        <w:tc>
          <w:tcPr>
            <w:tcW w:w="5580" w:type="dxa"/>
          </w:tcPr>
          <w:p w:rsidR="00921B37" w:rsidRPr="00D82A97" w:rsidRDefault="00A76C2E" w:rsidP="00196BF0">
            <w:pPr>
              <w:pStyle w:val="TableParagraph"/>
              <w:spacing w:before="152"/>
              <w:ind w:left="102" w:right="389" w:firstLine="142"/>
              <w:jc w:val="both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Специалист по информационной работе СОО Профсоюза  работников АПК РФ, председатели профсоюзных организаций, Молодежный совет, Совет Ветеранов,</w:t>
            </w:r>
          </w:p>
        </w:tc>
        <w:tc>
          <w:tcPr>
            <w:tcW w:w="1800" w:type="dxa"/>
          </w:tcPr>
          <w:p w:rsidR="00921B37" w:rsidRPr="00D82A97" w:rsidRDefault="00921B3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spacing w:before="1"/>
              <w:ind w:left="115" w:right="108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Постоянно</w:t>
            </w:r>
          </w:p>
        </w:tc>
      </w:tr>
      <w:tr w:rsidR="00921B37" w:rsidRPr="00D82A97">
        <w:trPr>
          <w:trHeight w:val="1242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gridSpan w:val="2"/>
          </w:tcPr>
          <w:p w:rsidR="00921B37" w:rsidRPr="00D82A97" w:rsidRDefault="00B7308D">
            <w:pPr>
              <w:pStyle w:val="TableParagraph"/>
              <w:spacing w:before="151"/>
              <w:ind w:left="167" w:right="95"/>
              <w:jc w:val="both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Внедрение</w:t>
            </w:r>
            <w:r w:rsidR="00196BF0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и</w:t>
            </w:r>
            <w:r w:rsidR="00196BF0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повсеместное</w:t>
            </w:r>
            <w:r w:rsidR="00196BF0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использование</w:t>
            </w:r>
            <w:r w:rsidR="00196BF0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корпоративной</w:t>
            </w:r>
            <w:r w:rsidR="00196BF0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электронной почты в качестве основного канала связи между</w:t>
            </w:r>
            <w:r w:rsidR="00196BF0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профсоюзными</w:t>
            </w:r>
            <w:r w:rsidR="00196BF0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организациями всех</w:t>
            </w:r>
            <w:r w:rsidR="00196BF0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уровней</w:t>
            </w:r>
          </w:p>
        </w:tc>
        <w:tc>
          <w:tcPr>
            <w:tcW w:w="5580" w:type="dxa"/>
          </w:tcPr>
          <w:p w:rsidR="00921B37" w:rsidRPr="00D82A97" w:rsidRDefault="00196BF0">
            <w:pPr>
              <w:pStyle w:val="TableParagraph"/>
              <w:ind w:left="134" w:right="123" w:firstLine="1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Аппарат СОО Профсоюза работников АПК РФ, п</w:t>
            </w:r>
            <w:r w:rsidR="00B7308D" w:rsidRPr="00D82A97">
              <w:rPr>
                <w:sz w:val="24"/>
                <w:szCs w:val="24"/>
              </w:rPr>
              <w:t xml:space="preserve">редседатели районных </w:t>
            </w:r>
            <w:r w:rsidRPr="00D82A97">
              <w:rPr>
                <w:sz w:val="24"/>
                <w:szCs w:val="24"/>
              </w:rPr>
              <w:t xml:space="preserve">и  первичных  </w:t>
            </w:r>
            <w:r w:rsidR="00B7308D" w:rsidRPr="00D82A97">
              <w:rPr>
                <w:sz w:val="24"/>
                <w:szCs w:val="24"/>
              </w:rPr>
              <w:t>профсоюзн</w:t>
            </w:r>
            <w:r w:rsidRPr="00D82A97">
              <w:rPr>
                <w:sz w:val="24"/>
                <w:szCs w:val="24"/>
              </w:rPr>
              <w:t>ых организаций, Молодежный совет.</w:t>
            </w:r>
          </w:p>
          <w:p w:rsidR="00921B37" w:rsidRPr="00D82A97" w:rsidRDefault="00B7308D" w:rsidP="00196BF0">
            <w:pPr>
              <w:pStyle w:val="TableParagraph"/>
              <w:spacing w:line="310" w:lineRule="atLeast"/>
              <w:ind w:left="134" w:right="12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21B37" w:rsidRPr="00D82A97" w:rsidRDefault="00921B3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21B37" w:rsidRPr="00D82A97" w:rsidRDefault="00196BF0">
            <w:pPr>
              <w:pStyle w:val="TableParagraph"/>
              <w:spacing w:before="1"/>
              <w:ind w:left="116" w:right="106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Постоянно</w:t>
            </w:r>
          </w:p>
        </w:tc>
      </w:tr>
      <w:tr w:rsidR="00921B37" w:rsidRPr="00D82A97">
        <w:trPr>
          <w:trHeight w:val="1241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  <w:gridSpan w:val="2"/>
          </w:tcPr>
          <w:p w:rsidR="00921B37" w:rsidRPr="00D82A97" w:rsidRDefault="00E25FA5">
            <w:pPr>
              <w:pStyle w:val="TableParagraph"/>
              <w:spacing w:line="294" w:lineRule="exact"/>
              <w:ind w:left="167"/>
              <w:jc w:val="both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 xml:space="preserve">Проведение Смотр-конкурса по информационной работе среди </w:t>
            </w:r>
            <w:proofErr w:type="gramStart"/>
            <w:r w:rsidRPr="00D82A97">
              <w:rPr>
                <w:sz w:val="24"/>
                <w:szCs w:val="24"/>
              </w:rPr>
              <w:t>первичных</w:t>
            </w:r>
            <w:proofErr w:type="gramEnd"/>
            <w:r w:rsidRPr="00D82A97">
              <w:rPr>
                <w:sz w:val="24"/>
                <w:szCs w:val="24"/>
              </w:rPr>
              <w:t xml:space="preserve"> профсоюзных организации</w:t>
            </w:r>
          </w:p>
        </w:tc>
        <w:tc>
          <w:tcPr>
            <w:tcW w:w="5580" w:type="dxa"/>
          </w:tcPr>
          <w:p w:rsidR="00921B37" w:rsidRPr="00D82A97" w:rsidRDefault="00921B3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21B37" w:rsidRPr="00D82A97" w:rsidRDefault="00196BF0" w:rsidP="00196BF0">
            <w:pPr>
              <w:pStyle w:val="TableParagraph"/>
              <w:ind w:left="134" w:right="123" w:firstLine="1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Председатели районных и  первичных  профсоюзных организаций.</w:t>
            </w:r>
          </w:p>
        </w:tc>
        <w:tc>
          <w:tcPr>
            <w:tcW w:w="1800" w:type="dxa"/>
          </w:tcPr>
          <w:p w:rsidR="00921B37" w:rsidRPr="00D82A97" w:rsidRDefault="00921B3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21B37" w:rsidRPr="00D82A97" w:rsidRDefault="009E65BC">
            <w:pPr>
              <w:pStyle w:val="TableParagraph"/>
              <w:spacing w:before="1"/>
              <w:ind w:left="116" w:right="106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ежегодно</w:t>
            </w:r>
          </w:p>
        </w:tc>
      </w:tr>
      <w:tr w:rsidR="00921B37" w:rsidRPr="00D82A97" w:rsidTr="00056BBF">
        <w:trPr>
          <w:trHeight w:val="983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921B3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  <w:gridSpan w:val="2"/>
          </w:tcPr>
          <w:p w:rsidR="00921B37" w:rsidRPr="00D82A97" w:rsidRDefault="00E25FA5" w:rsidP="00056BBF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D82A97">
              <w:rPr>
                <w:color w:val="000000" w:themeColor="text1"/>
                <w:sz w:val="24"/>
                <w:szCs w:val="24"/>
              </w:rPr>
              <w:t>Обучение формам и методам информационной работы, в первую очередь, с использованием новых информационных технологий.</w:t>
            </w:r>
          </w:p>
        </w:tc>
        <w:tc>
          <w:tcPr>
            <w:tcW w:w="5580" w:type="dxa"/>
          </w:tcPr>
          <w:p w:rsidR="00921B37" w:rsidRPr="00D82A97" w:rsidRDefault="00C6235B" w:rsidP="00056BBF">
            <w:pPr>
              <w:pStyle w:val="TableParagraph"/>
              <w:ind w:left="134" w:right="123" w:firstLine="1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Аппарат СОО Профсоюза работников АПК РФ, председатели районных и  первичных  профсоюзных организаций, Молодежный совет.</w:t>
            </w:r>
          </w:p>
        </w:tc>
        <w:tc>
          <w:tcPr>
            <w:tcW w:w="1800" w:type="dxa"/>
          </w:tcPr>
          <w:p w:rsidR="00921B37" w:rsidRPr="00D82A97" w:rsidRDefault="00C6235B">
            <w:pPr>
              <w:pStyle w:val="TableParagraph"/>
              <w:ind w:left="116" w:right="106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2021-2024гг.</w:t>
            </w:r>
          </w:p>
        </w:tc>
      </w:tr>
      <w:tr w:rsidR="00921B37" w:rsidRPr="00D82A97" w:rsidTr="008A1C4C">
        <w:trPr>
          <w:trHeight w:val="310"/>
        </w:trPr>
        <w:tc>
          <w:tcPr>
            <w:tcW w:w="1015" w:type="dxa"/>
            <w:gridSpan w:val="2"/>
          </w:tcPr>
          <w:p w:rsidR="00921B37" w:rsidRPr="00D82A97" w:rsidRDefault="00E25FA5" w:rsidP="00E25FA5">
            <w:pPr>
              <w:pStyle w:val="TableParagraph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553" w:type="dxa"/>
          </w:tcPr>
          <w:p w:rsidR="00921B37" w:rsidRPr="00D82A97" w:rsidRDefault="00E25FA5" w:rsidP="00056BBF">
            <w:pPr>
              <w:pStyle w:val="a5"/>
              <w:shd w:val="clear" w:color="auto" w:fill="FFFFFF"/>
              <w:ind w:left="291" w:right="182"/>
            </w:pPr>
            <w:r w:rsidRPr="00D82A97">
              <w:rPr>
                <w:color w:val="000000" w:themeColor="text1"/>
              </w:rPr>
              <w:t>Публикация материалов публичных выступлений, позиций и мнений  руководителя и членов Центрального комитета  Профсоюза работников АПК РФ, руководителя СОО Профсоюза работников АПК РФ, районных организаций Профсоюза, первичных профсоюзных организаций, членов Профсоюза в журнале</w:t>
            </w:r>
            <w:r w:rsidR="009A1E2F" w:rsidRPr="00D82A97">
              <w:rPr>
                <w:color w:val="000000" w:themeColor="text1"/>
              </w:rPr>
              <w:t xml:space="preserve"> </w:t>
            </w:r>
            <w:r w:rsidR="009E18BA">
              <w:rPr>
                <w:color w:val="000000" w:themeColor="text1"/>
              </w:rPr>
              <w:t>"</w:t>
            </w:r>
            <w:proofErr w:type="spellStart"/>
            <w:r w:rsidRPr="00D82A97">
              <w:rPr>
                <w:color w:val="000000" w:themeColor="text1"/>
              </w:rPr>
              <w:t>АгроПрофКурьер</w:t>
            </w:r>
            <w:proofErr w:type="spellEnd"/>
            <w:r w:rsidR="009E18BA">
              <w:rPr>
                <w:color w:val="000000" w:themeColor="text1"/>
              </w:rPr>
              <w:t>"</w:t>
            </w:r>
            <w:r w:rsidRPr="00D82A97">
              <w:rPr>
                <w:color w:val="000000" w:themeColor="text1"/>
              </w:rPr>
              <w:t>, на сайте СОО Профсоюза работников АПК РФ,  сайте ЦК Профсоюза работников АПК РФ, газете</w:t>
            </w:r>
            <w:proofErr w:type="gramStart"/>
            <w:r w:rsidRPr="00D82A97">
              <w:rPr>
                <w:color w:val="000000" w:themeColor="text1"/>
              </w:rPr>
              <w:t>"Н</w:t>
            </w:r>
            <w:proofErr w:type="gramEnd"/>
            <w:r w:rsidRPr="00D82A97">
              <w:rPr>
                <w:color w:val="000000" w:themeColor="text1"/>
              </w:rPr>
              <w:t xml:space="preserve">ародная Трибуна", журнале </w:t>
            </w:r>
            <w:r w:rsidR="009A1E2F" w:rsidRPr="00D82A97">
              <w:rPr>
                <w:color w:val="000000" w:themeColor="text1"/>
              </w:rPr>
              <w:t xml:space="preserve"> </w:t>
            </w:r>
            <w:r w:rsidRPr="00D82A97">
              <w:rPr>
                <w:color w:val="000000" w:themeColor="text1"/>
              </w:rPr>
              <w:t>"</w:t>
            </w:r>
            <w:proofErr w:type="spellStart"/>
            <w:r w:rsidRPr="00D82A97">
              <w:rPr>
                <w:color w:val="000000" w:themeColor="text1"/>
              </w:rPr>
              <w:t>АгроИнформ</w:t>
            </w:r>
            <w:proofErr w:type="spellEnd"/>
            <w:r w:rsidRPr="00D82A97">
              <w:rPr>
                <w:color w:val="000000" w:themeColor="text1"/>
              </w:rPr>
              <w:t>",</w:t>
            </w:r>
            <w:r w:rsidR="00911F3E" w:rsidRPr="00D82A97">
              <w:rPr>
                <w:color w:val="000000" w:themeColor="text1"/>
              </w:rPr>
              <w:t xml:space="preserve"> </w:t>
            </w:r>
            <w:r w:rsidRPr="00D82A97">
              <w:rPr>
                <w:color w:val="000000" w:themeColor="text1"/>
              </w:rPr>
              <w:t>и други</w:t>
            </w:r>
            <w:r w:rsidR="00D84B41" w:rsidRPr="00D82A97">
              <w:rPr>
                <w:color w:val="000000" w:themeColor="text1"/>
              </w:rPr>
              <w:t>х средствах массовой информации</w:t>
            </w:r>
          </w:p>
        </w:tc>
        <w:tc>
          <w:tcPr>
            <w:tcW w:w="5580" w:type="dxa"/>
          </w:tcPr>
          <w:p w:rsidR="00921B37" w:rsidRPr="00D82A97" w:rsidRDefault="00564AD9" w:rsidP="00FF04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 xml:space="preserve">Специалист по информационной работе СОО Профсоюза работников АПК РФ, совместно с председателями районных, первичных профсоюзных организаций, </w:t>
            </w:r>
            <w:r w:rsidR="00911F3E" w:rsidRPr="00D82A97">
              <w:rPr>
                <w:sz w:val="24"/>
                <w:szCs w:val="24"/>
              </w:rPr>
              <w:t>Молодежного совета, Совета ветеранов</w:t>
            </w:r>
          </w:p>
        </w:tc>
        <w:tc>
          <w:tcPr>
            <w:tcW w:w="1800" w:type="dxa"/>
          </w:tcPr>
          <w:p w:rsidR="00921B37" w:rsidRPr="00D82A97" w:rsidRDefault="00911F3E" w:rsidP="00FF04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Постоянно</w:t>
            </w:r>
          </w:p>
        </w:tc>
      </w:tr>
      <w:tr w:rsidR="00E25FA5" w:rsidRPr="00D82A97" w:rsidTr="008A1C4C">
        <w:trPr>
          <w:trHeight w:val="620"/>
        </w:trPr>
        <w:tc>
          <w:tcPr>
            <w:tcW w:w="1015" w:type="dxa"/>
            <w:gridSpan w:val="2"/>
          </w:tcPr>
          <w:p w:rsidR="00E25FA5" w:rsidRPr="00D82A97" w:rsidRDefault="00E25FA5">
            <w:pPr>
              <w:pStyle w:val="TableParagraph"/>
              <w:rPr>
                <w:b/>
                <w:sz w:val="24"/>
                <w:szCs w:val="24"/>
              </w:rPr>
            </w:pPr>
          </w:p>
          <w:p w:rsidR="00E25FA5" w:rsidRPr="00D82A97" w:rsidRDefault="00E25FA5">
            <w:pPr>
              <w:pStyle w:val="TableParagraph"/>
              <w:rPr>
                <w:b/>
                <w:sz w:val="24"/>
                <w:szCs w:val="24"/>
              </w:rPr>
            </w:pPr>
          </w:p>
          <w:p w:rsidR="00E25FA5" w:rsidRPr="00D82A97" w:rsidRDefault="00E25FA5">
            <w:pPr>
              <w:pStyle w:val="TableParagraph"/>
              <w:spacing w:before="151"/>
              <w:ind w:left="8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7</w:t>
            </w:r>
          </w:p>
        </w:tc>
        <w:tc>
          <w:tcPr>
            <w:tcW w:w="7553" w:type="dxa"/>
          </w:tcPr>
          <w:p w:rsidR="00E25FA5" w:rsidRPr="00D82A97" w:rsidRDefault="00911F3E" w:rsidP="007D2E79">
            <w:pPr>
              <w:pStyle w:val="a5"/>
              <w:shd w:val="clear" w:color="auto" w:fill="FFFFFF"/>
              <w:ind w:left="149"/>
              <w:jc w:val="both"/>
            </w:pPr>
            <w:r w:rsidRPr="00D82A97">
              <w:rPr>
                <w:color w:val="000000" w:themeColor="text1"/>
              </w:rPr>
              <w:t>П</w:t>
            </w:r>
            <w:r w:rsidR="00FF0413" w:rsidRPr="00D82A97">
              <w:rPr>
                <w:color w:val="000000" w:themeColor="text1"/>
              </w:rPr>
              <w:t>ридание гласности  отчетам о деятельности   за соответствующий период выборных органов</w:t>
            </w:r>
            <w:r w:rsidRPr="00D82A97">
              <w:rPr>
                <w:color w:val="000000" w:themeColor="text1"/>
              </w:rPr>
              <w:t xml:space="preserve"> профсоюзных организаций</w:t>
            </w:r>
          </w:p>
        </w:tc>
        <w:tc>
          <w:tcPr>
            <w:tcW w:w="5580" w:type="dxa"/>
            <w:vMerge w:val="restart"/>
          </w:tcPr>
          <w:p w:rsidR="00E25FA5" w:rsidRPr="00D82A97" w:rsidRDefault="00E25FA5">
            <w:pPr>
              <w:pStyle w:val="TableParagraph"/>
              <w:rPr>
                <w:b/>
                <w:sz w:val="24"/>
                <w:szCs w:val="24"/>
              </w:rPr>
            </w:pPr>
          </w:p>
          <w:p w:rsidR="00FF0413" w:rsidRPr="00D82A97" w:rsidRDefault="0025049B" w:rsidP="0025049B">
            <w:pPr>
              <w:pStyle w:val="TableParagraph"/>
              <w:spacing w:before="6"/>
              <w:ind w:left="102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Специалист по информационной работе СОО Профсоюза работников АПК РФ, совместно с председателями районных, первичных профсоюзных организаций, Молодежного совета, Совета ветеранов</w:t>
            </w:r>
            <w:r w:rsidR="007D2E79" w:rsidRPr="00D82A97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E25FA5" w:rsidRPr="00D82A97" w:rsidRDefault="007D2E79">
            <w:pPr>
              <w:pStyle w:val="TableParagraph"/>
              <w:spacing w:before="151"/>
              <w:ind w:left="116" w:right="108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По итогам отчетно-выборной кампании, по итогам работы за год.</w:t>
            </w:r>
          </w:p>
        </w:tc>
      </w:tr>
      <w:tr w:rsidR="00E25FA5" w:rsidRPr="00D82A97" w:rsidTr="008A1C4C">
        <w:trPr>
          <w:trHeight w:val="621"/>
        </w:trPr>
        <w:tc>
          <w:tcPr>
            <w:tcW w:w="1015" w:type="dxa"/>
            <w:gridSpan w:val="2"/>
          </w:tcPr>
          <w:p w:rsidR="00E25FA5" w:rsidRPr="00D82A97" w:rsidRDefault="00E25FA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25FA5" w:rsidRPr="00D82A97" w:rsidRDefault="00E25FA5">
            <w:pPr>
              <w:pStyle w:val="TableParagraph"/>
              <w:spacing w:before="151"/>
              <w:ind w:left="121" w:right="11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8</w:t>
            </w:r>
          </w:p>
        </w:tc>
        <w:tc>
          <w:tcPr>
            <w:tcW w:w="7553" w:type="dxa"/>
          </w:tcPr>
          <w:p w:rsidR="00E25FA5" w:rsidRPr="00D82A97" w:rsidRDefault="00E25FA5">
            <w:pPr>
              <w:pStyle w:val="TableParagraph"/>
              <w:spacing w:line="307" w:lineRule="exact"/>
              <w:ind w:left="167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Администрирование</w:t>
            </w:r>
            <w:r w:rsidR="0025049B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и</w:t>
            </w:r>
            <w:r w:rsidR="0025049B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информационная</w:t>
            </w:r>
            <w:r w:rsidR="0025049B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поддержка</w:t>
            </w:r>
            <w:r w:rsidR="0025049B" w:rsidRPr="00D82A97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интернет-</w:t>
            </w:r>
          </w:p>
          <w:p w:rsidR="00E25FA5" w:rsidRPr="00D82A97" w:rsidRDefault="0025049B" w:rsidP="0025049B">
            <w:pPr>
              <w:pStyle w:val="TableParagraph"/>
              <w:spacing w:line="294" w:lineRule="exact"/>
              <w:ind w:left="167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с</w:t>
            </w:r>
            <w:r w:rsidR="00E25FA5" w:rsidRPr="00D82A97">
              <w:rPr>
                <w:sz w:val="24"/>
                <w:szCs w:val="24"/>
              </w:rPr>
              <w:t>траниц</w:t>
            </w:r>
            <w:r w:rsidRPr="00D82A97">
              <w:rPr>
                <w:sz w:val="24"/>
                <w:szCs w:val="24"/>
              </w:rPr>
              <w:t xml:space="preserve">  и социальных сетей   </w:t>
            </w:r>
            <w:r w:rsidR="00E25FA5" w:rsidRPr="00D82A97">
              <w:rPr>
                <w:sz w:val="24"/>
                <w:szCs w:val="24"/>
              </w:rPr>
              <w:t>профсоюзных</w:t>
            </w:r>
            <w:r w:rsidRPr="00D82A97">
              <w:rPr>
                <w:sz w:val="24"/>
                <w:szCs w:val="24"/>
              </w:rPr>
              <w:t xml:space="preserve"> </w:t>
            </w:r>
            <w:r w:rsidR="00E25FA5" w:rsidRPr="00D82A97">
              <w:rPr>
                <w:sz w:val="24"/>
                <w:szCs w:val="24"/>
              </w:rPr>
              <w:t>организаций</w:t>
            </w:r>
          </w:p>
        </w:tc>
        <w:tc>
          <w:tcPr>
            <w:tcW w:w="5580" w:type="dxa"/>
            <w:vMerge/>
            <w:tcBorders>
              <w:top w:val="nil"/>
            </w:tcBorders>
          </w:tcPr>
          <w:p w:rsidR="00E25FA5" w:rsidRPr="00D82A97" w:rsidRDefault="00E25F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25FA5" w:rsidRPr="00D82A97" w:rsidRDefault="00FF0413">
            <w:pPr>
              <w:pStyle w:val="TableParagraph"/>
              <w:spacing w:before="151"/>
              <w:ind w:left="116" w:right="106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2021-2024</w:t>
            </w:r>
            <w:r w:rsidR="00E25FA5" w:rsidRPr="00D82A97">
              <w:rPr>
                <w:sz w:val="24"/>
                <w:szCs w:val="24"/>
              </w:rPr>
              <w:t xml:space="preserve"> год</w:t>
            </w:r>
          </w:p>
        </w:tc>
      </w:tr>
      <w:tr w:rsidR="007D2E79" w:rsidRPr="00D82A97" w:rsidTr="008A1C4C">
        <w:trPr>
          <w:trHeight w:val="464"/>
        </w:trPr>
        <w:tc>
          <w:tcPr>
            <w:tcW w:w="1015" w:type="dxa"/>
            <w:gridSpan w:val="2"/>
          </w:tcPr>
          <w:p w:rsidR="007D2E79" w:rsidRPr="00D82A97" w:rsidRDefault="007D2E79">
            <w:pPr>
              <w:pStyle w:val="TableParagraph"/>
              <w:spacing w:before="151"/>
              <w:ind w:left="121" w:right="11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9</w:t>
            </w:r>
          </w:p>
        </w:tc>
        <w:tc>
          <w:tcPr>
            <w:tcW w:w="7553" w:type="dxa"/>
          </w:tcPr>
          <w:p w:rsidR="007D2E79" w:rsidRPr="00D82A97" w:rsidRDefault="007D2E79">
            <w:pPr>
              <w:pStyle w:val="TableParagraph"/>
              <w:spacing w:line="294" w:lineRule="exact"/>
              <w:ind w:left="167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Проведение подписной кампании:</w:t>
            </w:r>
          </w:p>
        </w:tc>
        <w:tc>
          <w:tcPr>
            <w:tcW w:w="5580" w:type="dxa"/>
            <w:vMerge w:val="restart"/>
            <w:tcBorders>
              <w:top w:val="nil"/>
            </w:tcBorders>
          </w:tcPr>
          <w:p w:rsidR="007D2E79" w:rsidRPr="00D82A97" w:rsidRDefault="007D2E79" w:rsidP="007D2E79">
            <w:pPr>
              <w:pStyle w:val="TableParagraph"/>
              <w:rPr>
                <w:b/>
                <w:sz w:val="24"/>
                <w:szCs w:val="24"/>
              </w:rPr>
            </w:pPr>
          </w:p>
          <w:p w:rsidR="007D2E79" w:rsidRPr="00D82A97" w:rsidRDefault="007D2E79" w:rsidP="007D2E79">
            <w:pPr>
              <w:ind w:left="244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Заместитель председателя СОО Профсоюза работников АПК РФ, председатели  районных, первичных профсоюзных организаций.</w:t>
            </w:r>
          </w:p>
        </w:tc>
        <w:tc>
          <w:tcPr>
            <w:tcW w:w="1800" w:type="dxa"/>
            <w:vMerge w:val="restart"/>
          </w:tcPr>
          <w:p w:rsidR="007D2E79" w:rsidRPr="00D82A97" w:rsidRDefault="007D2E79">
            <w:pPr>
              <w:pStyle w:val="TableParagraph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 xml:space="preserve"> 1 раз в полугодие </w:t>
            </w:r>
            <w:proofErr w:type="gramStart"/>
            <w:r w:rsidRPr="00D82A97">
              <w:rPr>
                <w:sz w:val="24"/>
                <w:szCs w:val="24"/>
              </w:rPr>
              <w:t xml:space="preserve">( </w:t>
            </w:r>
            <w:proofErr w:type="gramEnd"/>
            <w:r w:rsidRPr="00D82A97">
              <w:rPr>
                <w:sz w:val="24"/>
                <w:szCs w:val="24"/>
              </w:rPr>
              <w:t>2 раза в год)</w:t>
            </w:r>
          </w:p>
          <w:p w:rsidR="007D2E79" w:rsidRPr="00D82A97" w:rsidRDefault="007D2E79">
            <w:pPr>
              <w:pStyle w:val="TableParagraph"/>
              <w:rPr>
                <w:sz w:val="24"/>
                <w:szCs w:val="24"/>
              </w:rPr>
            </w:pPr>
          </w:p>
          <w:p w:rsidR="007D2E79" w:rsidRPr="00D82A97" w:rsidRDefault="007D2E79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D2E79" w:rsidRPr="00D82A97" w:rsidRDefault="007D2E79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7D2E79" w:rsidRPr="00D82A97" w:rsidRDefault="007D2E79" w:rsidP="00794990">
            <w:pPr>
              <w:pStyle w:val="TableParagraph"/>
              <w:spacing w:before="237"/>
              <w:ind w:left="115" w:right="108"/>
              <w:jc w:val="center"/>
              <w:rPr>
                <w:sz w:val="24"/>
                <w:szCs w:val="24"/>
              </w:rPr>
            </w:pPr>
          </w:p>
        </w:tc>
      </w:tr>
      <w:tr w:rsidR="007D2E79" w:rsidRPr="00D82A97" w:rsidTr="008A1C4C">
        <w:trPr>
          <w:trHeight w:val="930"/>
        </w:trPr>
        <w:tc>
          <w:tcPr>
            <w:tcW w:w="1015" w:type="dxa"/>
            <w:gridSpan w:val="2"/>
          </w:tcPr>
          <w:p w:rsidR="007D2E79" w:rsidRPr="00D82A97" w:rsidRDefault="007D2E7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2E79" w:rsidRPr="00D82A97" w:rsidRDefault="007D2E79">
            <w:pPr>
              <w:pStyle w:val="TableParagraph"/>
              <w:spacing w:before="1"/>
              <w:ind w:left="121" w:right="11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9.1</w:t>
            </w:r>
          </w:p>
        </w:tc>
        <w:tc>
          <w:tcPr>
            <w:tcW w:w="7553" w:type="dxa"/>
          </w:tcPr>
          <w:p w:rsidR="007D2E79" w:rsidRPr="00D82A97" w:rsidRDefault="007D2E7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2E79" w:rsidRPr="00D82A97" w:rsidRDefault="007D2E79" w:rsidP="0025049B">
            <w:pPr>
              <w:pStyle w:val="TableParagraph"/>
              <w:tabs>
                <w:tab w:val="left" w:pos="2484"/>
                <w:tab w:val="left" w:pos="3981"/>
                <w:tab w:val="left" w:pos="5008"/>
                <w:tab w:val="left" w:pos="6703"/>
              </w:tabs>
              <w:spacing w:line="310" w:lineRule="exact"/>
              <w:ind w:left="167" w:right="96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Газета</w:t>
            </w:r>
            <w:r w:rsidR="00C61FDE">
              <w:rPr>
                <w:sz w:val="24"/>
                <w:szCs w:val="24"/>
              </w:rPr>
              <w:t xml:space="preserve"> </w:t>
            </w:r>
            <w:r w:rsidRPr="00D82A97">
              <w:rPr>
                <w:sz w:val="24"/>
                <w:szCs w:val="24"/>
              </w:rPr>
              <w:t>«Народная трибуна»</w:t>
            </w:r>
          </w:p>
        </w:tc>
        <w:tc>
          <w:tcPr>
            <w:tcW w:w="5580" w:type="dxa"/>
            <w:vMerge/>
          </w:tcPr>
          <w:p w:rsidR="007D2E79" w:rsidRPr="00D82A97" w:rsidRDefault="007D2E7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D2E79" w:rsidRPr="00D82A97" w:rsidRDefault="007D2E79" w:rsidP="00794990">
            <w:pPr>
              <w:pStyle w:val="TableParagraph"/>
              <w:spacing w:before="237"/>
              <w:ind w:left="115" w:right="108"/>
              <w:jc w:val="center"/>
              <w:rPr>
                <w:sz w:val="24"/>
                <w:szCs w:val="24"/>
              </w:rPr>
            </w:pPr>
          </w:p>
        </w:tc>
      </w:tr>
      <w:tr w:rsidR="007D2E79" w:rsidRPr="00D82A97" w:rsidTr="008A1C4C">
        <w:trPr>
          <w:trHeight w:val="2174"/>
        </w:trPr>
        <w:tc>
          <w:tcPr>
            <w:tcW w:w="1015" w:type="dxa"/>
            <w:gridSpan w:val="2"/>
          </w:tcPr>
          <w:p w:rsidR="007D2E79" w:rsidRPr="00D82A97" w:rsidRDefault="007D2E7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2E79" w:rsidRPr="00D82A97" w:rsidRDefault="007D2E79">
            <w:pPr>
              <w:pStyle w:val="TableParagraph"/>
              <w:spacing w:before="237"/>
              <w:ind w:left="8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9.2</w:t>
            </w:r>
          </w:p>
        </w:tc>
        <w:tc>
          <w:tcPr>
            <w:tcW w:w="7553" w:type="dxa"/>
          </w:tcPr>
          <w:p w:rsidR="007D2E79" w:rsidRPr="00D82A97" w:rsidRDefault="007D2E7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2E79" w:rsidRPr="00D82A97" w:rsidRDefault="007D2E79" w:rsidP="0025049B">
            <w:pPr>
              <w:pStyle w:val="TableParagraph"/>
              <w:spacing w:before="1"/>
              <w:ind w:left="167" w:right="96"/>
              <w:jc w:val="both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Газета «Солидарность»</w:t>
            </w:r>
          </w:p>
        </w:tc>
        <w:tc>
          <w:tcPr>
            <w:tcW w:w="5580" w:type="dxa"/>
            <w:vMerge/>
          </w:tcPr>
          <w:p w:rsidR="007D2E79" w:rsidRPr="00D82A97" w:rsidRDefault="007D2E79" w:rsidP="00FF0413">
            <w:pPr>
              <w:pStyle w:val="TableParagraph"/>
              <w:spacing w:line="310" w:lineRule="atLeast"/>
              <w:ind w:left="134" w:right="122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D2E79" w:rsidRPr="00D82A97" w:rsidRDefault="007D2E79">
            <w:pPr>
              <w:pStyle w:val="TableParagraph"/>
              <w:spacing w:before="237"/>
              <w:ind w:left="115" w:right="108"/>
              <w:jc w:val="center"/>
              <w:rPr>
                <w:sz w:val="24"/>
                <w:szCs w:val="24"/>
              </w:rPr>
            </w:pPr>
          </w:p>
        </w:tc>
      </w:tr>
    </w:tbl>
    <w:p w:rsidR="00921B37" w:rsidRPr="00D82A97" w:rsidRDefault="00921B37">
      <w:pPr>
        <w:spacing w:line="294" w:lineRule="exact"/>
        <w:jc w:val="center"/>
        <w:rPr>
          <w:sz w:val="24"/>
          <w:szCs w:val="24"/>
        </w:rPr>
        <w:sectPr w:rsidR="00921B37" w:rsidRPr="00D82A97">
          <w:pgSz w:w="16840" w:h="11910" w:orient="landscape"/>
          <w:pgMar w:top="56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7520"/>
        <w:gridCol w:w="5580"/>
        <w:gridCol w:w="1800"/>
      </w:tblGrid>
      <w:tr w:rsidR="00921B37" w:rsidRPr="00D82A97" w:rsidTr="004D3D29">
        <w:trPr>
          <w:trHeight w:val="620"/>
        </w:trPr>
        <w:tc>
          <w:tcPr>
            <w:tcW w:w="1008" w:type="dxa"/>
          </w:tcPr>
          <w:p w:rsidR="00921B37" w:rsidRPr="00D82A97" w:rsidRDefault="00B7308D">
            <w:pPr>
              <w:pStyle w:val="TableParagraph"/>
              <w:spacing w:before="151"/>
              <w:ind w:left="121" w:right="11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520" w:type="dxa"/>
          </w:tcPr>
          <w:p w:rsidR="00921B37" w:rsidRPr="00D82A97" w:rsidRDefault="009E65BC" w:rsidP="00027C57">
            <w:pPr>
              <w:pStyle w:val="a5"/>
              <w:shd w:val="clear" w:color="auto" w:fill="FFFFFF"/>
              <w:ind w:left="291" w:right="323"/>
              <w:jc w:val="both"/>
              <w:rPr>
                <w:color w:val="000000" w:themeColor="text1"/>
              </w:rPr>
            </w:pPr>
            <w:r w:rsidRPr="00D82A97">
              <w:rPr>
                <w:color w:val="000000" w:themeColor="text1"/>
              </w:rPr>
              <w:t>Регулярное  проведение собраний  районных и  первичных организаций Профсоюза, заседаний коллегиальных органов Профсоюза,  учебы профсоюзных кадров, актива, молодежи  и придания итоговым документам публичных мероприятий гласности</w:t>
            </w:r>
          </w:p>
        </w:tc>
        <w:tc>
          <w:tcPr>
            <w:tcW w:w="5580" w:type="dxa"/>
          </w:tcPr>
          <w:p w:rsidR="00921B37" w:rsidRPr="00D82A97" w:rsidRDefault="00027C57" w:rsidP="00027C57">
            <w:pPr>
              <w:pStyle w:val="TableParagraph"/>
              <w:spacing w:line="294" w:lineRule="exact"/>
              <w:ind w:left="132" w:right="12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Аппарат СОО Профсоюза работников АПК РФ, п</w:t>
            </w:r>
            <w:r w:rsidR="009E65BC" w:rsidRPr="00D82A97">
              <w:rPr>
                <w:sz w:val="24"/>
                <w:szCs w:val="24"/>
              </w:rPr>
              <w:t xml:space="preserve">редседатели районных </w:t>
            </w:r>
            <w:r w:rsidRPr="00D82A97">
              <w:rPr>
                <w:sz w:val="24"/>
                <w:szCs w:val="24"/>
              </w:rPr>
              <w:t xml:space="preserve">и первичных </w:t>
            </w:r>
            <w:r w:rsidR="009E65BC" w:rsidRPr="00D82A97">
              <w:rPr>
                <w:sz w:val="24"/>
                <w:szCs w:val="24"/>
              </w:rPr>
              <w:t>организаци</w:t>
            </w:r>
            <w:r w:rsidRPr="00D82A97">
              <w:rPr>
                <w:sz w:val="24"/>
                <w:szCs w:val="24"/>
              </w:rPr>
              <w:t>й профсоюза</w:t>
            </w:r>
          </w:p>
        </w:tc>
        <w:tc>
          <w:tcPr>
            <w:tcW w:w="1800" w:type="dxa"/>
          </w:tcPr>
          <w:p w:rsidR="00921B37" w:rsidRPr="00D82A97" w:rsidRDefault="00693F41" w:rsidP="00693F41">
            <w:pPr>
              <w:pStyle w:val="TableParagraph"/>
              <w:spacing w:before="151"/>
              <w:ind w:right="322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Не реже 1 раза в квартал</w:t>
            </w:r>
          </w:p>
        </w:tc>
      </w:tr>
      <w:tr w:rsidR="00921B37" w:rsidRPr="00D82A97" w:rsidTr="004D3D29">
        <w:trPr>
          <w:trHeight w:val="1552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921B37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spacing w:before="1"/>
              <w:ind w:left="121" w:right="11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11</w:t>
            </w:r>
          </w:p>
        </w:tc>
        <w:tc>
          <w:tcPr>
            <w:tcW w:w="7520" w:type="dxa"/>
          </w:tcPr>
          <w:p w:rsidR="009E65BC" w:rsidRPr="00D82A97" w:rsidRDefault="009E18BA" w:rsidP="004D3D29">
            <w:pPr>
              <w:pStyle w:val="a5"/>
              <w:shd w:val="clear" w:color="auto" w:fill="FFFFFF"/>
              <w:ind w:left="149" w:righ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E65BC" w:rsidRPr="00D82A97">
              <w:rPr>
                <w:color w:val="000000" w:themeColor="text1"/>
              </w:rPr>
              <w:t>Обеспечение профсоюзного</w:t>
            </w:r>
            <w:r w:rsidR="004D3D29" w:rsidRPr="00D82A97">
              <w:rPr>
                <w:color w:val="000000" w:themeColor="text1"/>
              </w:rPr>
              <w:t xml:space="preserve"> </w:t>
            </w:r>
            <w:r w:rsidR="009E65BC" w:rsidRPr="00D82A97">
              <w:rPr>
                <w:color w:val="000000" w:themeColor="text1"/>
              </w:rPr>
              <w:t>документооборота</w:t>
            </w:r>
            <w:r w:rsidR="004D3D29" w:rsidRPr="00D82A97">
              <w:rPr>
                <w:color w:val="000000" w:themeColor="text1"/>
              </w:rPr>
              <w:t xml:space="preserve"> </w:t>
            </w:r>
            <w:r w:rsidR="009E65BC" w:rsidRPr="00D82A97">
              <w:rPr>
                <w:color w:val="000000" w:themeColor="text1"/>
              </w:rPr>
              <w:t>(обмен сообщениями и документами, а также планирование задач) посредством  электронной почты;</w:t>
            </w:r>
          </w:p>
          <w:p w:rsidR="00921B37" w:rsidRPr="00D82A97" w:rsidRDefault="00921B37">
            <w:pPr>
              <w:pStyle w:val="TableParagraph"/>
              <w:spacing w:line="294" w:lineRule="exact"/>
              <w:ind w:left="167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4D3D29" w:rsidRPr="00D82A97" w:rsidRDefault="004D3D29" w:rsidP="004D3D29">
            <w:pPr>
              <w:pStyle w:val="TableParagraph"/>
              <w:spacing w:line="307" w:lineRule="exact"/>
              <w:ind w:left="132" w:right="12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Аппарат СОО Профсоюза работников АПК РФ, председатели районных и первичных организаций профсоюза</w:t>
            </w:r>
            <w:proofErr w:type="gramStart"/>
            <w:r w:rsidRPr="00D82A97">
              <w:rPr>
                <w:sz w:val="24"/>
                <w:szCs w:val="24"/>
              </w:rPr>
              <w:t xml:space="preserve"> ,</w:t>
            </w:r>
            <w:proofErr w:type="gramEnd"/>
            <w:r w:rsidRPr="00D82A97">
              <w:rPr>
                <w:sz w:val="24"/>
                <w:szCs w:val="24"/>
              </w:rPr>
              <w:t xml:space="preserve"> Молодежный совет</w:t>
            </w:r>
          </w:p>
          <w:p w:rsidR="00921B37" w:rsidRPr="00D82A97" w:rsidRDefault="00921B37" w:rsidP="009E65BC">
            <w:pPr>
              <w:pStyle w:val="TableParagraph"/>
              <w:spacing w:line="310" w:lineRule="exact"/>
              <w:ind w:left="134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921B37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21B37" w:rsidRPr="00D82A97" w:rsidRDefault="009E65BC">
            <w:pPr>
              <w:pStyle w:val="TableParagraph"/>
              <w:spacing w:before="1"/>
              <w:ind w:right="323"/>
              <w:jc w:val="right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постоянно</w:t>
            </w:r>
          </w:p>
        </w:tc>
      </w:tr>
      <w:tr w:rsidR="00921B37" w:rsidRPr="00D82A97" w:rsidTr="004D3D29">
        <w:trPr>
          <w:trHeight w:val="2174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spacing w:before="237"/>
              <w:ind w:left="121" w:right="11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12</w:t>
            </w:r>
          </w:p>
        </w:tc>
        <w:tc>
          <w:tcPr>
            <w:tcW w:w="7520" w:type="dxa"/>
          </w:tcPr>
          <w:p w:rsidR="00921B37" w:rsidRPr="00D82A97" w:rsidRDefault="00921B3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21B37" w:rsidRPr="00D82A97" w:rsidRDefault="009E65BC">
            <w:pPr>
              <w:pStyle w:val="TableParagraph"/>
              <w:spacing w:before="1"/>
              <w:ind w:left="167" w:right="95"/>
              <w:jc w:val="both"/>
              <w:rPr>
                <w:sz w:val="24"/>
                <w:szCs w:val="24"/>
              </w:rPr>
            </w:pPr>
            <w:r w:rsidRPr="00D82A97">
              <w:rPr>
                <w:color w:val="000000" w:themeColor="text1"/>
                <w:sz w:val="24"/>
                <w:szCs w:val="24"/>
              </w:rPr>
              <w:t xml:space="preserve">Проведение обучений, совещаний  в режиме </w:t>
            </w:r>
            <w:proofErr w:type="spellStart"/>
            <w:r w:rsidRPr="00D82A97">
              <w:rPr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D82A97">
              <w:rPr>
                <w:color w:val="000000" w:themeColor="text1"/>
                <w:sz w:val="24"/>
                <w:szCs w:val="24"/>
              </w:rPr>
              <w:t xml:space="preserve"> (платформа ZOOM);</w:t>
            </w:r>
          </w:p>
        </w:tc>
        <w:tc>
          <w:tcPr>
            <w:tcW w:w="5580" w:type="dxa"/>
          </w:tcPr>
          <w:p w:rsidR="009A4EE7" w:rsidRPr="00D82A97" w:rsidRDefault="009A4EE7" w:rsidP="009A4EE7">
            <w:pPr>
              <w:pStyle w:val="TableParagraph"/>
              <w:spacing w:line="307" w:lineRule="exact"/>
              <w:ind w:left="132" w:right="12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Аппарат СОО Профсоюза работников АПК РФ, председатели районных и первичных организаций профсоюза</w:t>
            </w:r>
            <w:proofErr w:type="gramStart"/>
            <w:r w:rsidRPr="00D82A97">
              <w:rPr>
                <w:sz w:val="24"/>
                <w:szCs w:val="24"/>
              </w:rPr>
              <w:t xml:space="preserve"> ,</w:t>
            </w:r>
            <w:proofErr w:type="gramEnd"/>
            <w:r w:rsidRPr="00D82A97">
              <w:rPr>
                <w:sz w:val="24"/>
                <w:szCs w:val="24"/>
              </w:rPr>
              <w:t xml:space="preserve"> Молодежный совет</w:t>
            </w:r>
          </w:p>
          <w:p w:rsidR="00921B37" w:rsidRPr="00D82A97" w:rsidRDefault="00921B37" w:rsidP="009E65BC">
            <w:pPr>
              <w:pStyle w:val="TableParagraph"/>
              <w:spacing w:line="310" w:lineRule="atLeast"/>
              <w:ind w:left="134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9A4EE7" w:rsidP="009A4EE7">
            <w:pPr>
              <w:pStyle w:val="TableParagraph"/>
              <w:spacing w:before="237"/>
              <w:ind w:right="323"/>
              <w:jc w:val="right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Не реже 1 раз в квартал</w:t>
            </w:r>
          </w:p>
        </w:tc>
      </w:tr>
      <w:tr w:rsidR="00921B37" w:rsidRPr="00D82A97" w:rsidTr="004D3D29">
        <w:trPr>
          <w:trHeight w:val="930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spacing w:before="1"/>
              <w:ind w:left="121" w:right="11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13</w:t>
            </w:r>
          </w:p>
        </w:tc>
        <w:tc>
          <w:tcPr>
            <w:tcW w:w="7520" w:type="dxa"/>
          </w:tcPr>
          <w:p w:rsidR="00921B37" w:rsidRPr="00D82A97" w:rsidRDefault="00D3607F" w:rsidP="00D3607F">
            <w:pPr>
              <w:pStyle w:val="a5"/>
              <w:shd w:val="clear" w:color="auto" w:fill="FFFFFF"/>
              <w:ind w:left="149"/>
              <w:jc w:val="both"/>
              <w:rPr>
                <w:color w:val="000000" w:themeColor="text1"/>
              </w:rPr>
            </w:pPr>
            <w:r w:rsidRPr="00D82A97">
              <w:rPr>
                <w:color w:val="000000" w:themeColor="text1"/>
              </w:rPr>
              <w:t xml:space="preserve"> Р</w:t>
            </w:r>
            <w:r w:rsidR="009E65BC" w:rsidRPr="00D82A97">
              <w:rPr>
                <w:color w:val="000000" w:themeColor="text1"/>
              </w:rPr>
              <w:t>азмещени</w:t>
            </w:r>
            <w:r w:rsidRPr="00D82A97">
              <w:rPr>
                <w:color w:val="000000" w:themeColor="text1"/>
              </w:rPr>
              <w:t>е</w:t>
            </w:r>
            <w:r w:rsidR="009E65BC" w:rsidRPr="00D82A97">
              <w:rPr>
                <w:color w:val="000000" w:themeColor="text1"/>
              </w:rPr>
              <w:t xml:space="preserve"> информации на  официальном сайте СОО Профсоюза работников АПК РФ, ЦК Профсоюза работников АПК РФ</w:t>
            </w:r>
            <w:proofErr w:type="gramStart"/>
            <w:r w:rsidR="009E65BC" w:rsidRPr="00D82A97">
              <w:rPr>
                <w:color w:val="000000" w:themeColor="text1"/>
              </w:rPr>
              <w:t xml:space="preserve">  ,</w:t>
            </w:r>
            <w:proofErr w:type="gramEnd"/>
            <w:r w:rsidR="009E65BC" w:rsidRPr="00D82A97">
              <w:rPr>
                <w:color w:val="000000" w:themeColor="text1"/>
              </w:rPr>
              <w:t xml:space="preserve">  сайтах  районных и первичных организаций Профсоюза, на официальных страницах  Профсоюза в социальных сетях (</w:t>
            </w:r>
            <w:proofErr w:type="spellStart"/>
            <w:r w:rsidR="009E65BC" w:rsidRPr="00D82A97">
              <w:rPr>
                <w:color w:val="000000" w:themeColor="text1"/>
              </w:rPr>
              <w:t>ВКонтакте</w:t>
            </w:r>
            <w:proofErr w:type="spellEnd"/>
            <w:r w:rsidR="009E65BC" w:rsidRPr="00D82A97">
              <w:rPr>
                <w:color w:val="000000" w:themeColor="text1"/>
              </w:rPr>
              <w:t xml:space="preserve">, </w:t>
            </w:r>
            <w:proofErr w:type="spellStart"/>
            <w:r w:rsidR="009E65BC" w:rsidRPr="00D82A97">
              <w:rPr>
                <w:color w:val="000000" w:themeColor="text1"/>
              </w:rPr>
              <w:t>Фейсбук</w:t>
            </w:r>
            <w:proofErr w:type="spellEnd"/>
            <w:r w:rsidR="009E65BC" w:rsidRPr="00D82A97">
              <w:rPr>
                <w:color w:val="000000" w:themeColor="text1"/>
              </w:rPr>
              <w:t>)</w:t>
            </w:r>
          </w:p>
        </w:tc>
        <w:tc>
          <w:tcPr>
            <w:tcW w:w="5580" w:type="dxa"/>
          </w:tcPr>
          <w:p w:rsidR="00921B37" w:rsidRPr="00D82A97" w:rsidRDefault="007C7C50" w:rsidP="007C7C50">
            <w:pPr>
              <w:pStyle w:val="TableParagraph"/>
              <w:spacing w:before="152"/>
              <w:ind w:left="425" w:right="389" w:hanging="8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Специалист по информационной работе СОО Профсоюза работников АПК РФ, совместно с председателями районных, первичных профсоюзных организаций, Молодежного совета, Совета ветеранов</w:t>
            </w:r>
          </w:p>
        </w:tc>
        <w:tc>
          <w:tcPr>
            <w:tcW w:w="1800" w:type="dxa"/>
          </w:tcPr>
          <w:p w:rsidR="00921B37" w:rsidRPr="00D82A97" w:rsidRDefault="00921B3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21B37" w:rsidRPr="00D82A97" w:rsidRDefault="009E65BC">
            <w:pPr>
              <w:pStyle w:val="TableParagraph"/>
              <w:spacing w:before="1"/>
              <w:ind w:right="362"/>
              <w:jc w:val="right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постоянно</w:t>
            </w:r>
          </w:p>
        </w:tc>
      </w:tr>
      <w:tr w:rsidR="00921B37" w:rsidRPr="00D82A97" w:rsidTr="004D3D29">
        <w:trPr>
          <w:trHeight w:val="1671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921B3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ind w:left="121" w:right="11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14</w:t>
            </w:r>
          </w:p>
        </w:tc>
        <w:tc>
          <w:tcPr>
            <w:tcW w:w="7520" w:type="dxa"/>
          </w:tcPr>
          <w:p w:rsidR="00921B37" w:rsidRPr="00D82A97" w:rsidRDefault="009E65BC">
            <w:pPr>
              <w:pStyle w:val="TableParagraph"/>
              <w:spacing w:before="211"/>
              <w:ind w:left="167" w:right="96"/>
              <w:jc w:val="both"/>
              <w:rPr>
                <w:sz w:val="24"/>
                <w:szCs w:val="24"/>
              </w:rPr>
            </w:pPr>
            <w:r w:rsidRPr="00D82A97">
              <w:rPr>
                <w:color w:val="000000" w:themeColor="text1"/>
                <w:sz w:val="24"/>
                <w:szCs w:val="24"/>
              </w:rPr>
              <w:t>Разработка и создание информационного буклета о деятельности Профсоюза (Цели, задачи, основные направления деятельности, план работы)</w:t>
            </w:r>
          </w:p>
        </w:tc>
        <w:tc>
          <w:tcPr>
            <w:tcW w:w="5580" w:type="dxa"/>
          </w:tcPr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7C7C50" w:rsidP="007C7C50">
            <w:pPr>
              <w:pStyle w:val="TableParagraph"/>
              <w:spacing w:before="176"/>
              <w:ind w:left="284" w:right="389"/>
              <w:jc w:val="both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Аппарат СОО Профсоюза работников АПК РФ, Молодежный совет, Совет ветеранов</w:t>
            </w:r>
          </w:p>
        </w:tc>
        <w:tc>
          <w:tcPr>
            <w:tcW w:w="1800" w:type="dxa"/>
          </w:tcPr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921B3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ind w:right="322"/>
              <w:jc w:val="right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Ежегодно</w:t>
            </w:r>
          </w:p>
        </w:tc>
      </w:tr>
      <w:tr w:rsidR="00921B37" w:rsidRPr="00D82A97" w:rsidTr="004D3D29">
        <w:trPr>
          <w:trHeight w:val="932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spacing w:before="1"/>
              <w:ind w:left="121" w:right="11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15</w:t>
            </w:r>
          </w:p>
        </w:tc>
        <w:tc>
          <w:tcPr>
            <w:tcW w:w="7520" w:type="dxa"/>
          </w:tcPr>
          <w:p w:rsidR="00921B37" w:rsidRPr="00D82A97" w:rsidRDefault="007C7C50" w:rsidP="00530C8C">
            <w:pPr>
              <w:pStyle w:val="a5"/>
              <w:shd w:val="clear" w:color="auto" w:fill="FFFFFF"/>
              <w:ind w:firstLine="149"/>
              <w:jc w:val="both"/>
              <w:rPr>
                <w:color w:val="000000" w:themeColor="text1"/>
              </w:rPr>
            </w:pPr>
            <w:r w:rsidRPr="00D82A97">
              <w:rPr>
                <w:color w:val="000000" w:themeColor="text1"/>
              </w:rPr>
              <w:t>Р</w:t>
            </w:r>
            <w:r w:rsidR="00E47674" w:rsidRPr="00D82A97">
              <w:rPr>
                <w:color w:val="000000" w:themeColor="text1"/>
              </w:rPr>
              <w:t>азработка     тематически</w:t>
            </w:r>
            <w:r w:rsidRPr="00D82A97">
              <w:rPr>
                <w:color w:val="000000" w:themeColor="text1"/>
              </w:rPr>
              <w:t>х</w:t>
            </w:r>
            <w:r w:rsidR="00E47674" w:rsidRPr="00D82A97">
              <w:rPr>
                <w:color w:val="000000" w:themeColor="text1"/>
              </w:rPr>
              <w:t xml:space="preserve"> брошюр по направлениям деятельности</w:t>
            </w:r>
            <w:r w:rsidR="00530C8C" w:rsidRPr="00D82A97">
              <w:rPr>
                <w:color w:val="000000" w:themeColor="text1"/>
              </w:rPr>
              <w:t xml:space="preserve"> профсоюза: информационная работа, работа с молодежью, работа с ветеранами, культурно-массовая и организационно-кадровая работа</w:t>
            </w:r>
            <w:r w:rsidR="00E47674" w:rsidRPr="00D82A97">
              <w:rPr>
                <w:color w:val="000000" w:themeColor="text1"/>
              </w:rPr>
              <w:t xml:space="preserve">  в помощь </w:t>
            </w:r>
            <w:proofErr w:type="gramStart"/>
            <w:r w:rsidR="00E47674" w:rsidRPr="00D82A97">
              <w:rPr>
                <w:color w:val="000000" w:themeColor="text1"/>
              </w:rPr>
              <w:t>ответственному</w:t>
            </w:r>
            <w:proofErr w:type="gramEnd"/>
            <w:r w:rsidR="00E47674" w:rsidRPr="00D82A97">
              <w:rPr>
                <w:color w:val="000000" w:themeColor="text1"/>
              </w:rPr>
              <w:t xml:space="preserve"> за информационную работу</w:t>
            </w:r>
          </w:p>
        </w:tc>
        <w:tc>
          <w:tcPr>
            <w:tcW w:w="5580" w:type="dxa"/>
          </w:tcPr>
          <w:p w:rsidR="00921B37" w:rsidRPr="00D82A97" w:rsidRDefault="007C7C50" w:rsidP="007C7C50">
            <w:pPr>
              <w:pStyle w:val="TableParagraph"/>
              <w:ind w:left="134" w:right="122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Аппарат СОО Профсоюза работников АПК РФ, Молодежный совет, Совет ветеранов п</w:t>
            </w:r>
            <w:r w:rsidR="00E47674" w:rsidRPr="00D82A97">
              <w:rPr>
                <w:sz w:val="24"/>
                <w:szCs w:val="24"/>
              </w:rPr>
              <w:t xml:space="preserve">редседатели районных </w:t>
            </w:r>
            <w:r w:rsidRPr="00D82A97">
              <w:rPr>
                <w:sz w:val="24"/>
                <w:szCs w:val="24"/>
              </w:rPr>
              <w:t>и первичных профсоюзных организаций</w:t>
            </w:r>
          </w:p>
        </w:tc>
        <w:tc>
          <w:tcPr>
            <w:tcW w:w="1800" w:type="dxa"/>
          </w:tcPr>
          <w:p w:rsidR="00921B37" w:rsidRPr="00D82A97" w:rsidRDefault="00921B3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spacing w:before="1"/>
              <w:ind w:right="323"/>
              <w:jc w:val="right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Ежегодно</w:t>
            </w:r>
          </w:p>
        </w:tc>
      </w:tr>
      <w:tr w:rsidR="00921B37" w:rsidRPr="00D82A97" w:rsidTr="004D3D29">
        <w:trPr>
          <w:trHeight w:val="1552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921B3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ind w:left="121" w:right="11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16</w:t>
            </w:r>
          </w:p>
        </w:tc>
        <w:tc>
          <w:tcPr>
            <w:tcW w:w="7520" w:type="dxa"/>
          </w:tcPr>
          <w:p w:rsidR="00E47674" w:rsidRPr="00D82A97" w:rsidRDefault="00E47674" w:rsidP="00E4767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 w:rsidRPr="00D82A97">
              <w:rPr>
                <w:color w:val="000000" w:themeColor="text1"/>
              </w:rPr>
              <w:t>Разработка плакатов, листовок по охране труда и  юридическим консультация в помощь  членам профсоюза;</w:t>
            </w:r>
          </w:p>
          <w:p w:rsidR="00921B37" w:rsidRPr="00D82A97" w:rsidRDefault="00921B37">
            <w:pPr>
              <w:pStyle w:val="TableParagraph"/>
              <w:spacing w:line="294" w:lineRule="exact"/>
              <w:ind w:left="167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921B37" w:rsidRPr="00D82A97" w:rsidRDefault="00530C8C" w:rsidP="00530C8C">
            <w:pPr>
              <w:pStyle w:val="TableParagraph"/>
              <w:spacing w:before="151"/>
              <w:ind w:left="133" w:right="12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Аппарат СОО Профсоюза работников АПК РФ</w:t>
            </w:r>
          </w:p>
        </w:tc>
        <w:tc>
          <w:tcPr>
            <w:tcW w:w="1800" w:type="dxa"/>
          </w:tcPr>
          <w:p w:rsidR="00921B37" w:rsidRPr="00D82A97" w:rsidRDefault="00921B37">
            <w:pPr>
              <w:pStyle w:val="TableParagraph"/>
              <w:rPr>
                <w:b/>
                <w:sz w:val="24"/>
                <w:szCs w:val="24"/>
              </w:rPr>
            </w:pPr>
          </w:p>
          <w:p w:rsidR="00921B37" w:rsidRPr="00D82A97" w:rsidRDefault="00921B3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21B37" w:rsidRPr="00D82A97" w:rsidRDefault="00E47674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ежегодно</w:t>
            </w:r>
          </w:p>
        </w:tc>
      </w:tr>
      <w:tr w:rsidR="00921B37" w:rsidRPr="00D82A97" w:rsidTr="004D3D29">
        <w:trPr>
          <w:trHeight w:val="930"/>
        </w:trPr>
        <w:tc>
          <w:tcPr>
            <w:tcW w:w="1008" w:type="dxa"/>
          </w:tcPr>
          <w:p w:rsidR="00921B37" w:rsidRPr="00D82A97" w:rsidRDefault="00921B3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21B37" w:rsidRPr="00D82A97" w:rsidRDefault="00B7308D">
            <w:pPr>
              <w:pStyle w:val="TableParagraph"/>
              <w:spacing w:before="1"/>
              <w:ind w:left="121" w:right="113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17</w:t>
            </w:r>
          </w:p>
        </w:tc>
        <w:tc>
          <w:tcPr>
            <w:tcW w:w="7520" w:type="dxa"/>
          </w:tcPr>
          <w:p w:rsidR="00E47674" w:rsidRPr="00D82A97" w:rsidRDefault="00E47674" w:rsidP="00E4767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 w:rsidRPr="00D82A97">
              <w:rPr>
                <w:color w:val="000000" w:themeColor="text1"/>
              </w:rPr>
              <w:t>Компьютерные презентации деятельности Профсоюза;</w:t>
            </w:r>
          </w:p>
          <w:p w:rsidR="00921B37" w:rsidRPr="00D82A97" w:rsidRDefault="00921B37">
            <w:pPr>
              <w:pStyle w:val="TableParagraph"/>
              <w:spacing w:line="294" w:lineRule="exact"/>
              <w:ind w:left="167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921B37" w:rsidRPr="00D82A97" w:rsidRDefault="004F3159">
            <w:pPr>
              <w:pStyle w:val="TableParagraph"/>
              <w:spacing w:line="310" w:lineRule="exact"/>
              <w:ind w:left="134" w:right="122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Аппарат СОО Профсоюза работников АПК РФ, председатели профсоюзных организаций, ответственные за информационную работу</w:t>
            </w:r>
          </w:p>
        </w:tc>
        <w:tc>
          <w:tcPr>
            <w:tcW w:w="1800" w:type="dxa"/>
          </w:tcPr>
          <w:p w:rsidR="00921B37" w:rsidRPr="00D82A97" w:rsidRDefault="00921B3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21B37" w:rsidRPr="00D82A97" w:rsidRDefault="00E47674">
            <w:pPr>
              <w:pStyle w:val="TableParagraph"/>
              <w:spacing w:before="1"/>
              <w:ind w:right="392"/>
              <w:jc w:val="right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ежегодно</w:t>
            </w:r>
            <w:bookmarkStart w:id="0" w:name="_GoBack"/>
            <w:bookmarkEnd w:id="0"/>
          </w:p>
        </w:tc>
      </w:tr>
      <w:tr w:rsidR="00A62723" w:rsidRPr="00D82A97" w:rsidTr="004D3D29">
        <w:trPr>
          <w:trHeight w:val="930"/>
        </w:trPr>
        <w:tc>
          <w:tcPr>
            <w:tcW w:w="1008" w:type="dxa"/>
          </w:tcPr>
          <w:p w:rsidR="00A62723" w:rsidRPr="00D82A97" w:rsidRDefault="00A62723" w:rsidP="00D82A97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18</w:t>
            </w:r>
          </w:p>
        </w:tc>
        <w:tc>
          <w:tcPr>
            <w:tcW w:w="7520" w:type="dxa"/>
          </w:tcPr>
          <w:p w:rsidR="00A62723" w:rsidRPr="00D82A97" w:rsidRDefault="00D82A97" w:rsidP="00D82A97">
            <w:pPr>
              <w:pStyle w:val="a5"/>
              <w:shd w:val="clear" w:color="auto" w:fill="FFFFFF"/>
              <w:ind w:right="142"/>
              <w:jc w:val="both"/>
              <w:rPr>
                <w:color w:val="000000" w:themeColor="text1"/>
              </w:rPr>
            </w:pPr>
            <w:r w:rsidRPr="00D82A97">
              <w:t xml:space="preserve">Наличие </w:t>
            </w:r>
            <w:r w:rsidR="00A62723" w:rsidRPr="00D82A97">
              <w:t xml:space="preserve">информационных </w:t>
            </w:r>
            <w:r w:rsidRPr="00D82A97">
              <w:t xml:space="preserve">профсоюзных </w:t>
            </w:r>
            <w:r w:rsidR="00A62723" w:rsidRPr="00D82A97">
              <w:t>стендов  в</w:t>
            </w:r>
            <w:r w:rsidRPr="00D82A97">
              <w:t xml:space="preserve"> каждой  организации, </w:t>
            </w:r>
            <w:r w:rsidR="00A62723" w:rsidRPr="00D82A97">
              <w:t>с размещением актуальной  информации о деятельности профсоюза</w:t>
            </w:r>
          </w:p>
        </w:tc>
        <w:tc>
          <w:tcPr>
            <w:tcW w:w="5580" w:type="dxa"/>
          </w:tcPr>
          <w:p w:rsidR="00A62723" w:rsidRPr="00D82A97" w:rsidRDefault="00A62723">
            <w:pPr>
              <w:pStyle w:val="TableParagraph"/>
              <w:spacing w:line="310" w:lineRule="exact"/>
              <w:ind w:left="134" w:right="122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Председатели профсоюзных организаций и  ответственные за информационную работу</w:t>
            </w:r>
          </w:p>
        </w:tc>
        <w:tc>
          <w:tcPr>
            <w:tcW w:w="1800" w:type="dxa"/>
          </w:tcPr>
          <w:p w:rsidR="00A62723" w:rsidRPr="00D82A97" w:rsidRDefault="00D82A97" w:rsidP="00D82A97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82A97">
              <w:rPr>
                <w:sz w:val="24"/>
                <w:szCs w:val="24"/>
              </w:rPr>
              <w:t>постоянно</w:t>
            </w:r>
          </w:p>
        </w:tc>
      </w:tr>
    </w:tbl>
    <w:p w:rsidR="00B7308D" w:rsidRPr="00D82A97" w:rsidRDefault="00B7308D" w:rsidP="00D82A97">
      <w:pPr>
        <w:rPr>
          <w:sz w:val="24"/>
          <w:szCs w:val="24"/>
        </w:rPr>
      </w:pPr>
    </w:p>
    <w:sectPr w:rsidR="00B7308D" w:rsidRPr="00D82A97" w:rsidSect="00FB20C7">
      <w:pgSz w:w="16840" w:h="11910" w:orient="landscape"/>
      <w:pgMar w:top="560" w:right="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912"/>
    <w:multiLevelType w:val="hybridMultilevel"/>
    <w:tmpl w:val="4132A960"/>
    <w:lvl w:ilvl="0" w:tplc="3FCAA9D4">
      <w:start w:val="1"/>
      <w:numFmt w:val="decimal"/>
      <w:lvlText w:val="%1."/>
      <w:lvlJc w:val="left"/>
      <w:pPr>
        <w:ind w:left="107" w:hanging="34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3E29532">
      <w:numFmt w:val="bullet"/>
      <w:lvlText w:val="•"/>
      <w:lvlJc w:val="left"/>
      <w:pPr>
        <w:ind w:left="845" w:hanging="349"/>
      </w:pPr>
      <w:rPr>
        <w:rFonts w:hint="default"/>
        <w:lang w:val="ru-RU" w:eastAsia="en-US" w:bidi="ar-SA"/>
      </w:rPr>
    </w:lvl>
    <w:lvl w:ilvl="2" w:tplc="2EA2724E">
      <w:numFmt w:val="bullet"/>
      <w:lvlText w:val="•"/>
      <w:lvlJc w:val="left"/>
      <w:pPr>
        <w:ind w:left="1590" w:hanging="349"/>
      </w:pPr>
      <w:rPr>
        <w:rFonts w:hint="default"/>
        <w:lang w:val="ru-RU" w:eastAsia="en-US" w:bidi="ar-SA"/>
      </w:rPr>
    </w:lvl>
    <w:lvl w:ilvl="3" w:tplc="8C10C880">
      <w:numFmt w:val="bullet"/>
      <w:lvlText w:val="•"/>
      <w:lvlJc w:val="left"/>
      <w:pPr>
        <w:ind w:left="2335" w:hanging="349"/>
      </w:pPr>
      <w:rPr>
        <w:rFonts w:hint="default"/>
        <w:lang w:val="ru-RU" w:eastAsia="en-US" w:bidi="ar-SA"/>
      </w:rPr>
    </w:lvl>
    <w:lvl w:ilvl="4" w:tplc="599AE152">
      <w:numFmt w:val="bullet"/>
      <w:lvlText w:val="•"/>
      <w:lvlJc w:val="left"/>
      <w:pPr>
        <w:ind w:left="3080" w:hanging="349"/>
      </w:pPr>
      <w:rPr>
        <w:rFonts w:hint="default"/>
        <w:lang w:val="ru-RU" w:eastAsia="en-US" w:bidi="ar-SA"/>
      </w:rPr>
    </w:lvl>
    <w:lvl w:ilvl="5" w:tplc="AD0E691E">
      <w:numFmt w:val="bullet"/>
      <w:lvlText w:val="•"/>
      <w:lvlJc w:val="left"/>
      <w:pPr>
        <w:ind w:left="3825" w:hanging="349"/>
      </w:pPr>
      <w:rPr>
        <w:rFonts w:hint="default"/>
        <w:lang w:val="ru-RU" w:eastAsia="en-US" w:bidi="ar-SA"/>
      </w:rPr>
    </w:lvl>
    <w:lvl w:ilvl="6" w:tplc="03402C4C">
      <w:numFmt w:val="bullet"/>
      <w:lvlText w:val="•"/>
      <w:lvlJc w:val="left"/>
      <w:pPr>
        <w:ind w:left="4570" w:hanging="349"/>
      </w:pPr>
      <w:rPr>
        <w:rFonts w:hint="default"/>
        <w:lang w:val="ru-RU" w:eastAsia="en-US" w:bidi="ar-SA"/>
      </w:rPr>
    </w:lvl>
    <w:lvl w:ilvl="7" w:tplc="B1A466BE">
      <w:numFmt w:val="bullet"/>
      <w:lvlText w:val="•"/>
      <w:lvlJc w:val="left"/>
      <w:pPr>
        <w:ind w:left="5315" w:hanging="349"/>
      </w:pPr>
      <w:rPr>
        <w:rFonts w:hint="default"/>
        <w:lang w:val="ru-RU" w:eastAsia="en-US" w:bidi="ar-SA"/>
      </w:rPr>
    </w:lvl>
    <w:lvl w:ilvl="8" w:tplc="FA60BB56">
      <w:numFmt w:val="bullet"/>
      <w:lvlText w:val="•"/>
      <w:lvlJc w:val="left"/>
      <w:pPr>
        <w:ind w:left="6060" w:hanging="349"/>
      </w:pPr>
      <w:rPr>
        <w:rFonts w:hint="default"/>
        <w:lang w:val="ru-RU" w:eastAsia="en-US" w:bidi="ar-SA"/>
      </w:rPr>
    </w:lvl>
  </w:abstractNum>
  <w:abstractNum w:abstractNumId="1">
    <w:nsid w:val="0E9E6519"/>
    <w:multiLevelType w:val="hybridMultilevel"/>
    <w:tmpl w:val="8EA00A38"/>
    <w:lvl w:ilvl="0" w:tplc="47EA303A">
      <w:numFmt w:val="bullet"/>
      <w:lvlText w:val="-"/>
      <w:lvlJc w:val="left"/>
      <w:pPr>
        <w:ind w:left="325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AE4C516">
      <w:numFmt w:val="bullet"/>
      <w:lvlText w:val="•"/>
      <w:lvlJc w:val="left"/>
      <w:pPr>
        <w:ind w:left="1043" w:hanging="158"/>
      </w:pPr>
      <w:rPr>
        <w:rFonts w:hint="default"/>
        <w:lang w:val="ru-RU" w:eastAsia="en-US" w:bidi="ar-SA"/>
      </w:rPr>
    </w:lvl>
    <w:lvl w:ilvl="2" w:tplc="75B87370">
      <w:numFmt w:val="bullet"/>
      <w:lvlText w:val="•"/>
      <w:lvlJc w:val="left"/>
      <w:pPr>
        <w:ind w:left="1766" w:hanging="158"/>
      </w:pPr>
      <w:rPr>
        <w:rFonts w:hint="default"/>
        <w:lang w:val="ru-RU" w:eastAsia="en-US" w:bidi="ar-SA"/>
      </w:rPr>
    </w:lvl>
    <w:lvl w:ilvl="3" w:tplc="FC9A3574">
      <w:numFmt w:val="bullet"/>
      <w:lvlText w:val="•"/>
      <w:lvlJc w:val="left"/>
      <w:pPr>
        <w:ind w:left="2489" w:hanging="158"/>
      </w:pPr>
      <w:rPr>
        <w:rFonts w:hint="default"/>
        <w:lang w:val="ru-RU" w:eastAsia="en-US" w:bidi="ar-SA"/>
      </w:rPr>
    </w:lvl>
    <w:lvl w:ilvl="4" w:tplc="09D8DC9C">
      <w:numFmt w:val="bullet"/>
      <w:lvlText w:val="•"/>
      <w:lvlJc w:val="left"/>
      <w:pPr>
        <w:ind w:left="3212" w:hanging="158"/>
      </w:pPr>
      <w:rPr>
        <w:rFonts w:hint="default"/>
        <w:lang w:val="ru-RU" w:eastAsia="en-US" w:bidi="ar-SA"/>
      </w:rPr>
    </w:lvl>
    <w:lvl w:ilvl="5" w:tplc="FFA0479A">
      <w:numFmt w:val="bullet"/>
      <w:lvlText w:val="•"/>
      <w:lvlJc w:val="left"/>
      <w:pPr>
        <w:ind w:left="3935" w:hanging="158"/>
      </w:pPr>
      <w:rPr>
        <w:rFonts w:hint="default"/>
        <w:lang w:val="ru-RU" w:eastAsia="en-US" w:bidi="ar-SA"/>
      </w:rPr>
    </w:lvl>
    <w:lvl w:ilvl="6" w:tplc="6A828124">
      <w:numFmt w:val="bullet"/>
      <w:lvlText w:val="•"/>
      <w:lvlJc w:val="left"/>
      <w:pPr>
        <w:ind w:left="4658" w:hanging="158"/>
      </w:pPr>
      <w:rPr>
        <w:rFonts w:hint="default"/>
        <w:lang w:val="ru-RU" w:eastAsia="en-US" w:bidi="ar-SA"/>
      </w:rPr>
    </w:lvl>
    <w:lvl w:ilvl="7" w:tplc="E7622302">
      <w:numFmt w:val="bullet"/>
      <w:lvlText w:val="•"/>
      <w:lvlJc w:val="left"/>
      <w:pPr>
        <w:ind w:left="5381" w:hanging="158"/>
      </w:pPr>
      <w:rPr>
        <w:rFonts w:hint="default"/>
        <w:lang w:val="ru-RU" w:eastAsia="en-US" w:bidi="ar-SA"/>
      </w:rPr>
    </w:lvl>
    <w:lvl w:ilvl="8" w:tplc="823E1A6C">
      <w:numFmt w:val="bullet"/>
      <w:lvlText w:val="•"/>
      <w:lvlJc w:val="left"/>
      <w:pPr>
        <w:ind w:left="6104" w:hanging="1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1B37"/>
    <w:rsid w:val="00027C57"/>
    <w:rsid w:val="000558C7"/>
    <w:rsid w:val="00056BBF"/>
    <w:rsid w:val="00196BF0"/>
    <w:rsid w:val="001D1F48"/>
    <w:rsid w:val="0025049B"/>
    <w:rsid w:val="0027142E"/>
    <w:rsid w:val="00434626"/>
    <w:rsid w:val="004718D6"/>
    <w:rsid w:val="00491257"/>
    <w:rsid w:val="004D3D29"/>
    <w:rsid w:val="004F3159"/>
    <w:rsid w:val="00530C8C"/>
    <w:rsid w:val="00564AD9"/>
    <w:rsid w:val="00615087"/>
    <w:rsid w:val="00693F41"/>
    <w:rsid w:val="006B2355"/>
    <w:rsid w:val="007C7C50"/>
    <w:rsid w:val="007D2E79"/>
    <w:rsid w:val="008112B2"/>
    <w:rsid w:val="008667A4"/>
    <w:rsid w:val="008A1C4C"/>
    <w:rsid w:val="008D2079"/>
    <w:rsid w:val="008D512F"/>
    <w:rsid w:val="00911F3E"/>
    <w:rsid w:val="00921B37"/>
    <w:rsid w:val="00952794"/>
    <w:rsid w:val="00973B81"/>
    <w:rsid w:val="009826EF"/>
    <w:rsid w:val="009A1E2F"/>
    <w:rsid w:val="009A4EE7"/>
    <w:rsid w:val="009E18BA"/>
    <w:rsid w:val="009E65BC"/>
    <w:rsid w:val="00A62723"/>
    <w:rsid w:val="00A76C2E"/>
    <w:rsid w:val="00AB136E"/>
    <w:rsid w:val="00B7308D"/>
    <w:rsid w:val="00C51C19"/>
    <w:rsid w:val="00C61FDE"/>
    <w:rsid w:val="00C6235B"/>
    <w:rsid w:val="00C82D89"/>
    <w:rsid w:val="00D3607F"/>
    <w:rsid w:val="00D82A97"/>
    <w:rsid w:val="00D84B41"/>
    <w:rsid w:val="00DA330D"/>
    <w:rsid w:val="00E25FA5"/>
    <w:rsid w:val="00E47674"/>
    <w:rsid w:val="00FB20C7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0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0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0C7"/>
    <w:pPr>
      <w:spacing w:before="89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FB20C7"/>
  </w:style>
  <w:style w:type="paragraph" w:customStyle="1" w:styleId="TableParagraph">
    <w:name w:val="Table Paragraph"/>
    <w:basedOn w:val="a"/>
    <w:uiPriority w:val="1"/>
    <w:qFormat/>
    <w:rsid w:val="00FB20C7"/>
  </w:style>
  <w:style w:type="paragraph" w:styleId="a5">
    <w:name w:val="Normal (Web)"/>
    <w:basedOn w:val="a"/>
    <w:uiPriority w:val="99"/>
    <w:unhideWhenUsed/>
    <w:rsid w:val="00E25F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E25F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Хатыпов</dc:creator>
  <cp:lastModifiedBy>User</cp:lastModifiedBy>
  <cp:revision>37</cp:revision>
  <cp:lastPrinted>2021-06-28T07:06:00Z</cp:lastPrinted>
  <dcterms:created xsi:type="dcterms:W3CDTF">2021-06-09T10:58:00Z</dcterms:created>
  <dcterms:modified xsi:type="dcterms:W3CDTF">2021-12-08T09:54:00Z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2021-06-09T00:00:00Z</vt:filetime>
  </property>
</Properties>
</file>